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37" w:rsidRPr="00A30137" w:rsidRDefault="00530B75" w:rsidP="00A3013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30137" w:rsidRPr="00A30137">
        <w:rPr>
          <w:rFonts w:ascii="Times New Roman" w:hAnsi="Times New Roman" w:cs="Times New Roman"/>
          <w:b/>
          <w:sz w:val="28"/>
          <w:szCs w:val="28"/>
        </w:rPr>
        <w:t xml:space="preserve">тчет </w:t>
      </w:r>
    </w:p>
    <w:p w:rsidR="00722777" w:rsidRDefault="00A30137" w:rsidP="00A3013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37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F4009B">
        <w:rPr>
          <w:rFonts w:ascii="Times New Roman" w:hAnsi="Times New Roman" w:cs="Times New Roman"/>
          <w:b/>
          <w:sz w:val="28"/>
          <w:szCs w:val="28"/>
        </w:rPr>
        <w:t>коррекционно-развивающих</w:t>
      </w:r>
      <w:r w:rsidRPr="00A3013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22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137" w:rsidRPr="00A30137" w:rsidRDefault="00BD65F6" w:rsidP="00A3013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2020-2021</w:t>
      </w:r>
      <w:r w:rsidR="00722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2777">
        <w:rPr>
          <w:rFonts w:ascii="Times New Roman" w:hAnsi="Times New Roman" w:cs="Times New Roman"/>
          <w:b/>
          <w:sz w:val="28"/>
          <w:szCs w:val="28"/>
        </w:rPr>
        <w:t>уч.гг</w:t>
      </w:r>
      <w:proofErr w:type="spellEnd"/>
      <w:r w:rsidR="00722777">
        <w:rPr>
          <w:rFonts w:ascii="Times New Roman" w:hAnsi="Times New Roman" w:cs="Times New Roman"/>
          <w:b/>
          <w:sz w:val="28"/>
          <w:szCs w:val="28"/>
        </w:rPr>
        <w:t>.</w:t>
      </w:r>
    </w:p>
    <w:p w:rsidR="00A30137" w:rsidRPr="003401AF" w:rsidRDefault="003B3BFE" w:rsidP="00A3013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1AF">
        <w:rPr>
          <w:rFonts w:ascii="Times New Roman" w:hAnsi="Times New Roman" w:cs="Times New Roman"/>
          <w:b/>
          <w:sz w:val="28"/>
          <w:szCs w:val="28"/>
        </w:rPr>
        <w:t>Сорокиной Оксаны Владимировны</w:t>
      </w:r>
      <w:r w:rsidR="00A30137" w:rsidRPr="003401A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30137" w:rsidRPr="003401AF" w:rsidRDefault="00A30137" w:rsidP="00A3013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1AF">
        <w:rPr>
          <w:rFonts w:ascii="Times New Roman" w:hAnsi="Times New Roman" w:cs="Times New Roman"/>
          <w:b/>
          <w:sz w:val="28"/>
          <w:szCs w:val="28"/>
        </w:rPr>
        <w:t xml:space="preserve">педагога-психолога </w:t>
      </w:r>
      <w:r w:rsidR="003B3BFE" w:rsidRPr="003401AF">
        <w:rPr>
          <w:rFonts w:ascii="Times New Roman" w:hAnsi="Times New Roman" w:cs="Times New Roman"/>
          <w:b/>
          <w:sz w:val="28"/>
          <w:szCs w:val="28"/>
        </w:rPr>
        <w:t>ГБОУ Центра образования «Интеллект»</w:t>
      </w:r>
    </w:p>
    <w:p w:rsidR="00A30137" w:rsidRPr="00A30137" w:rsidRDefault="00A30137" w:rsidP="00A30137">
      <w:pPr>
        <w:tabs>
          <w:tab w:val="num" w:pos="0"/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64F" w:rsidRPr="003D764F" w:rsidRDefault="003D764F" w:rsidP="003D764F">
      <w:pPr>
        <w:tabs>
          <w:tab w:val="num" w:pos="0"/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3D764F">
        <w:rPr>
          <w:rFonts w:ascii="Times New Roman" w:hAnsi="Times New Roman" w:cs="Times New Roman"/>
          <w:bCs/>
          <w:sz w:val="28"/>
          <w:szCs w:val="28"/>
        </w:rPr>
        <w:t>сновная цель коррекционной</w:t>
      </w:r>
      <w:r>
        <w:rPr>
          <w:rFonts w:ascii="Times New Roman" w:hAnsi="Times New Roman" w:cs="Times New Roman"/>
          <w:bCs/>
          <w:sz w:val="28"/>
          <w:szCs w:val="28"/>
        </w:rPr>
        <w:t>-развивающей</w:t>
      </w:r>
      <w:r w:rsidRPr="003D7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3BFE">
        <w:rPr>
          <w:rFonts w:ascii="Times New Roman" w:hAnsi="Times New Roman" w:cs="Times New Roman"/>
          <w:bCs/>
          <w:sz w:val="28"/>
          <w:szCs w:val="28"/>
        </w:rPr>
        <w:t xml:space="preserve">работы в пространстве </w:t>
      </w:r>
      <w:r w:rsidR="004955D6">
        <w:rPr>
          <w:rFonts w:ascii="Times New Roman" w:hAnsi="Times New Roman" w:cs="Times New Roman"/>
          <w:bCs/>
          <w:sz w:val="28"/>
          <w:szCs w:val="28"/>
        </w:rPr>
        <w:t>ГБОУ ЦО</w:t>
      </w:r>
      <w:r w:rsidR="003B3BFE" w:rsidRPr="003B3BFE">
        <w:rPr>
          <w:rFonts w:ascii="Times New Roman" w:hAnsi="Times New Roman" w:cs="Times New Roman"/>
          <w:bCs/>
          <w:sz w:val="28"/>
          <w:szCs w:val="28"/>
        </w:rPr>
        <w:t xml:space="preserve"> «Интеллект»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3D764F">
        <w:rPr>
          <w:rFonts w:ascii="Times New Roman" w:hAnsi="Times New Roman" w:cs="Times New Roman"/>
          <w:bCs/>
          <w:sz w:val="28"/>
          <w:szCs w:val="28"/>
        </w:rPr>
        <w:t>способствовать полноценному психическому и личностному развитию ребенка.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5D6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тремимся создавать </w:t>
      </w:r>
      <w:r w:rsidRPr="003D764F">
        <w:rPr>
          <w:rFonts w:ascii="Times New Roman" w:hAnsi="Times New Roman" w:cs="Times New Roman"/>
          <w:bCs/>
          <w:sz w:val="28"/>
          <w:szCs w:val="28"/>
        </w:rPr>
        <w:t>социально-психологически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D764F">
        <w:rPr>
          <w:rFonts w:ascii="Times New Roman" w:hAnsi="Times New Roman" w:cs="Times New Roman"/>
          <w:bCs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D764F">
        <w:rPr>
          <w:rFonts w:ascii="Times New Roman" w:hAnsi="Times New Roman" w:cs="Times New Roman"/>
          <w:bCs/>
          <w:sz w:val="28"/>
          <w:szCs w:val="28"/>
        </w:rPr>
        <w:t xml:space="preserve"> для достижения воспитанниками </w:t>
      </w:r>
      <w:r w:rsidR="00147F01">
        <w:rPr>
          <w:rFonts w:ascii="Times New Roman" w:hAnsi="Times New Roman" w:cs="Times New Roman"/>
          <w:bCs/>
          <w:sz w:val="28"/>
          <w:szCs w:val="28"/>
        </w:rPr>
        <w:t>оптимального уровня актуального развития</w:t>
      </w:r>
      <w:r w:rsidRPr="003D764F">
        <w:rPr>
          <w:rFonts w:ascii="Times New Roman" w:hAnsi="Times New Roman" w:cs="Times New Roman"/>
          <w:bCs/>
          <w:sz w:val="28"/>
          <w:szCs w:val="28"/>
        </w:rPr>
        <w:t>, нормативно</w:t>
      </w:r>
      <w:r w:rsidR="00147F01">
        <w:rPr>
          <w:rFonts w:ascii="Times New Roman" w:hAnsi="Times New Roman" w:cs="Times New Roman"/>
          <w:bCs/>
          <w:sz w:val="28"/>
          <w:szCs w:val="28"/>
        </w:rPr>
        <w:t>го</w:t>
      </w:r>
      <w:r w:rsidRPr="003D764F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551198">
        <w:rPr>
          <w:rFonts w:ascii="Times New Roman" w:hAnsi="Times New Roman" w:cs="Times New Roman"/>
          <w:bCs/>
          <w:sz w:val="28"/>
          <w:szCs w:val="28"/>
        </w:rPr>
        <w:t>каждого</w:t>
      </w:r>
      <w:r w:rsidRPr="003D764F">
        <w:rPr>
          <w:rFonts w:ascii="Times New Roman" w:hAnsi="Times New Roman" w:cs="Times New Roman"/>
          <w:bCs/>
          <w:sz w:val="28"/>
          <w:szCs w:val="28"/>
        </w:rPr>
        <w:t xml:space="preserve"> возраста и предупрежд</w:t>
      </w:r>
      <w:r w:rsidR="00147F01">
        <w:rPr>
          <w:rFonts w:ascii="Times New Roman" w:hAnsi="Times New Roman" w:cs="Times New Roman"/>
          <w:bCs/>
          <w:sz w:val="28"/>
          <w:szCs w:val="28"/>
        </w:rPr>
        <w:t>ать</w:t>
      </w:r>
      <w:r w:rsidRPr="003D764F">
        <w:rPr>
          <w:rFonts w:ascii="Times New Roman" w:hAnsi="Times New Roman" w:cs="Times New Roman"/>
          <w:bCs/>
          <w:sz w:val="28"/>
          <w:szCs w:val="28"/>
        </w:rPr>
        <w:t xml:space="preserve"> развити</w:t>
      </w:r>
      <w:r w:rsidR="00147F01">
        <w:rPr>
          <w:rFonts w:ascii="Times New Roman" w:hAnsi="Times New Roman" w:cs="Times New Roman"/>
          <w:bCs/>
          <w:sz w:val="28"/>
          <w:szCs w:val="28"/>
        </w:rPr>
        <w:t>е</w:t>
      </w:r>
      <w:r w:rsidRPr="003D764F">
        <w:rPr>
          <w:rFonts w:ascii="Times New Roman" w:hAnsi="Times New Roman" w:cs="Times New Roman"/>
          <w:bCs/>
          <w:sz w:val="28"/>
          <w:szCs w:val="28"/>
        </w:rPr>
        <w:t xml:space="preserve"> негативных вариантов физического и психологического здоровья детей. Эта работа предполагает развитие самосознания детей, формирование системы ценностей, развитие их интересов и т.п. Большая часть развивающей деятельности осуществляется совместно с воспитателями </w:t>
      </w:r>
      <w:r w:rsidR="00147F01">
        <w:rPr>
          <w:rFonts w:ascii="Times New Roman" w:hAnsi="Times New Roman" w:cs="Times New Roman"/>
          <w:bCs/>
          <w:sz w:val="28"/>
          <w:szCs w:val="28"/>
        </w:rPr>
        <w:t>центра</w:t>
      </w:r>
      <w:r w:rsidRPr="003D764F">
        <w:rPr>
          <w:rFonts w:ascii="Times New Roman" w:hAnsi="Times New Roman" w:cs="Times New Roman"/>
          <w:bCs/>
          <w:sz w:val="28"/>
          <w:szCs w:val="28"/>
        </w:rPr>
        <w:t>. Основной акцент в работе психолога делается на коррекционную работу.</w:t>
      </w:r>
    </w:p>
    <w:p w:rsidR="003D764F" w:rsidRDefault="003D764F" w:rsidP="003D764F">
      <w:pPr>
        <w:tabs>
          <w:tab w:val="num" w:pos="0"/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64F">
        <w:rPr>
          <w:rFonts w:ascii="Times New Roman" w:hAnsi="Times New Roman" w:cs="Times New Roman"/>
          <w:bCs/>
          <w:sz w:val="28"/>
          <w:szCs w:val="28"/>
        </w:rPr>
        <w:t xml:space="preserve">Цель коррекционной работы - решение конкретных проблем обучения, поведения или психического самочувствия </w:t>
      </w:r>
      <w:r w:rsidR="004955D6">
        <w:rPr>
          <w:rFonts w:ascii="Times New Roman" w:hAnsi="Times New Roman" w:cs="Times New Roman"/>
          <w:bCs/>
          <w:sz w:val="28"/>
          <w:szCs w:val="28"/>
        </w:rPr>
        <w:t>учащихся</w:t>
      </w:r>
      <w:r w:rsidRPr="003D764F">
        <w:rPr>
          <w:rFonts w:ascii="Times New Roman" w:hAnsi="Times New Roman" w:cs="Times New Roman"/>
          <w:bCs/>
          <w:sz w:val="28"/>
          <w:szCs w:val="28"/>
        </w:rPr>
        <w:t>. Работа эта ведется лишь с теми детьми, у которых в ходе диагностики были выявлены низкие показатели уровня актуального развития. Эта работа предполагает развитие познавательной и эмоционально-волевой сфер ребенка, преодоление негативных личностных особенностей, обучение навыкам конструктивного взаимодействия.</w:t>
      </w:r>
    </w:p>
    <w:p w:rsidR="00A30137" w:rsidRDefault="00F4009B" w:rsidP="003D764F">
      <w:pPr>
        <w:tabs>
          <w:tab w:val="num" w:pos="0"/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4955D6">
        <w:rPr>
          <w:rFonts w:ascii="Times New Roman" w:hAnsi="Times New Roman" w:cs="Times New Roman"/>
          <w:bCs/>
          <w:sz w:val="28"/>
          <w:szCs w:val="28"/>
        </w:rPr>
        <w:t xml:space="preserve">оррекционная работа </w:t>
      </w:r>
      <w:r w:rsidR="00147F01">
        <w:rPr>
          <w:rFonts w:ascii="Times New Roman" w:hAnsi="Times New Roman" w:cs="Times New Roman"/>
          <w:bCs/>
          <w:sz w:val="28"/>
          <w:szCs w:val="28"/>
        </w:rPr>
        <w:t>ведётся</w:t>
      </w:r>
      <w:r w:rsidRPr="00F4009B">
        <w:rPr>
          <w:rFonts w:ascii="Times New Roman" w:hAnsi="Times New Roman" w:cs="Times New Roman"/>
          <w:bCs/>
          <w:sz w:val="28"/>
          <w:szCs w:val="28"/>
        </w:rPr>
        <w:t xml:space="preserve"> по нескольким направлениям и связана с развитием познавательных процессов и эмоционально-волевой сферы, развитием мотивации обучения и «комплекса произвольности», формированием учебных навыков и интеллектуальных способностей, развитием сферы межличностных отношений ребенка.</w:t>
      </w:r>
    </w:p>
    <w:p w:rsidR="00A12F74" w:rsidRPr="00A12F74" w:rsidRDefault="009558E6" w:rsidP="00A12F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При поступлении ребёнка в </w:t>
      </w:r>
      <w:r w:rsidR="004955D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ЦО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проводится </w:t>
      </w:r>
      <w:r w:rsidRPr="00F749C3">
        <w:rPr>
          <w:rFonts w:ascii="Times New Roman" w:hAnsi="Times New Roman" w:cs="Times New Roman"/>
          <w:bCs/>
          <w:spacing w:val="-4"/>
          <w:sz w:val="28"/>
          <w:szCs w:val="28"/>
        </w:rPr>
        <w:t>первичное психолого-диагностическое обследование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эмоционально-личностной и когни</w:t>
      </w:r>
      <w:r w:rsidR="004955D6">
        <w:rPr>
          <w:rFonts w:ascii="Times New Roman" w:hAnsi="Times New Roman" w:cs="Times New Roman"/>
          <w:bCs/>
          <w:spacing w:val="-4"/>
          <w:sz w:val="28"/>
          <w:szCs w:val="28"/>
        </w:rPr>
        <w:t>тивной сферы</w:t>
      </w:r>
      <w:r w:rsidRPr="00F749C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по результатам которого </w:t>
      </w:r>
      <w:r w:rsidR="004955D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составляется </w:t>
      </w:r>
      <w:r w:rsidR="004955D6">
        <w:rPr>
          <w:rFonts w:ascii="Times New Roman" w:hAnsi="Times New Roman" w:cs="Times New Roman"/>
          <w:sz w:val="28"/>
          <w:szCs w:val="28"/>
        </w:rPr>
        <w:t>психологическое заключение</w:t>
      </w:r>
      <w:r w:rsidR="00A12F74" w:rsidRPr="00A12F74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="004955D6">
        <w:rPr>
          <w:rFonts w:ascii="Times New Roman" w:hAnsi="Times New Roman" w:cs="Times New Roman"/>
          <w:sz w:val="28"/>
          <w:szCs w:val="28"/>
        </w:rPr>
        <w:t>особенностей учащегося</w:t>
      </w:r>
      <w:r w:rsidR="00A12F74" w:rsidRPr="00A12F74">
        <w:rPr>
          <w:rFonts w:ascii="Times New Roman" w:hAnsi="Times New Roman" w:cs="Times New Roman"/>
          <w:sz w:val="28"/>
          <w:szCs w:val="28"/>
        </w:rPr>
        <w:t xml:space="preserve"> и индивидуальный коррекционно-развива</w:t>
      </w:r>
      <w:r w:rsidR="004955D6">
        <w:rPr>
          <w:rFonts w:ascii="Times New Roman" w:hAnsi="Times New Roman" w:cs="Times New Roman"/>
          <w:sz w:val="28"/>
          <w:szCs w:val="28"/>
        </w:rPr>
        <w:t>ющий план работы с ним: планируется</w:t>
      </w:r>
      <w:r w:rsidR="00A12F74" w:rsidRPr="00A12F74">
        <w:rPr>
          <w:rFonts w:ascii="Times New Roman" w:hAnsi="Times New Roman" w:cs="Times New Roman"/>
          <w:sz w:val="28"/>
          <w:szCs w:val="28"/>
        </w:rPr>
        <w:t xml:space="preserve"> направления и формы работы (индивидуальные, групповые), намечаю</w:t>
      </w:r>
      <w:r w:rsidR="004955D6">
        <w:rPr>
          <w:rFonts w:ascii="Times New Roman" w:hAnsi="Times New Roman" w:cs="Times New Roman"/>
          <w:sz w:val="28"/>
          <w:szCs w:val="28"/>
        </w:rPr>
        <w:t>тся</w:t>
      </w:r>
      <w:r w:rsidR="00A12F74" w:rsidRPr="00A12F74">
        <w:rPr>
          <w:rFonts w:ascii="Times New Roman" w:hAnsi="Times New Roman" w:cs="Times New Roman"/>
          <w:sz w:val="28"/>
          <w:szCs w:val="28"/>
        </w:rPr>
        <w:t xml:space="preserve"> задачи (развивающие, коррекционные, психопрофилактические). </w:t>
      </w:r>
    </w:p>
    <w:p w:rsidR="0012031E" w:rsidRDefault="004955D6" w:rsidP="00A12F74">
      <w:pPr>
        <w:tabs>
          <w:tab w:val="num" w:pos="0"/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Основаниями </w:t>
      </w:r>
      <w:r w:rsidR="00C42C3E" w:rsidRPr="00C42C3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для начала </w:t>
      </w:r>
      <w:r w:rsidR="00775E30">
        <w:rPr>
          <w:rFonts w:ascii="Times New Roman" w:hAnsi="Times New Roman" w:cs="Times New Roman"/>
          <w:bCs/>
          <w:spacing w:val="-4"/>
          <w:sz w:val="28"/>
          <w:szCs w:val="28"/>
        </w:rPr>
        <w:t>коррекционно-развивающих</w:t>
      </w:r>
      <w:r w:rsidR="00C42C3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42C3E" w:rsidRPr="00C42C3E">
        <w:rPr>
          <w:rFonts w:ascii="Times New Roman" w:hAnsi="Times New Roman" w:cs="Times New Roman"/>
          <w:bCs/>
          <w:spacing w:val="-4"/>
          <w:sz w:val="28"/>
          <w:szCs w:val="28"/>
        </w:rPr>
        <w:t>занятий с детьми явля</w:t>
      </w:r>
      <w:r w:rsidR="00C42C3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ются </w:t>
      </w:r>
      <w:r w:rsidR="00C42C3E" w:rsidRPr="00C42C3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результаты психологической диагностики уровня актуального </w:t>
      </w:r>
      <w:r w:rsidR="00C42C3E" w:rsidRPr="00C42C3E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 xml:space="preserve">развития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учащихся</w:t>
      </w:r>
      <w:r w:rsidR="00775E30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B262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Также производится </w:t>
      </w:r>
      <w:r w:rsidR="00775E30" w:rsidRPr="00775E30">
        <w:rPr>
          <w:rFonts w:ascii="Times New Roman" w:hAnsi="Times New Roman" w:cs="Times New Roman"/>
          <w:bCs/>
          <w:spacing w:val="-4"/>
          <w:sz w:val="28"/>
          <w:szCs w:val="28"/>
        </w:rPr>
        <w:t>оценка динамики разви</w:t>
      </w:r>
      <w:r w:rsidR="001B262D">
        <w:rPr>
          <w:rFonts w:ascii="Times New Roman" w:hAnsi="Times New Roman" w:cs="Times New Roman"/>
          <w:bCs/>
          <w:spacing w:val="-4"/>
          <w:sz w:val="28"/>
          <w:szCs w:val="28"/>
        </w:rPr>
        <w:t>тия корректируемых показателей и</w:t>
      </w:r>
      <w:r w:rsidR="00775E30" w:rsidRPr="00775E3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оценка эффективности коррекционно-развивающего воздействия, при необходимости - корректировка </w:t>
      </w:r>
      <w:r w:rsidR="001B262D">
        <w:rPr>
          <w:rFonts w:ascii="Times New Roman" w:hAnsi="Times New Roman" w:cs="Times New Roman"/>
          <w:bCs/>
          <w:spacing w:val="-4"/>
          <w:sz w:val="28"/>
          <w:szCs w:val="28"/>
        </w:rPr>
        <w:t>индивидуальных планов работы с детьми. Р</w:t>
      </w:r>
      <w:r w:rsidR="00C42C3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езультатом </w:t>
      </w:r>
      <w:r w:rsidR="00C42C3E" w:rsidRPr="00C42C3E">
        <w:rPr>
          <w:rFonts w:ascii="Times New Roman" w:hAnsi="Times New Roman" w:cs="Times New Roman"/>
          <w:bCs/>
          <w:spacing w:val="-4"/>
          <w:sz w:val="28"/>
          <w:szCs w:val="28"/>
        </w:rPr>
        <w:t>работы</w:t>
      </w:r>
      <w:r w:rsidR="00C42C3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становится </w:t>
      </w:r>
      <w:r w:rsidR="00C42C3E" w:rsidRPr="00C42C3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успешное решение детьми возрастных задач обучения, развития и </w:t>
      </w:r>
      <w:r w:rsidR="00716509" w:rsidRPr="00C42C3E">
        <w:rPr>
          <w:rFonts w:ascii="Times New Roman" w:hAnsi="Times New Roman" w:cs="Times New Roman"/>
          <w:bCs/>
          <w:spacing w:val="-4"/>
          <w:sz w:val="28"/>
          <w:szCs w:val="28"/>
        </w:rPr>
        <w:t>социализации,</w:t>
      </w:r>
      <w:r w:rsidR="0055119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 также </w:t>
      </w:r>
      <w:r w:rsidR="00551198" w:rsidRPr="00551198">
        <w:rPr>
          <w:rFonts w:ascii="Times New Roman" w:hAnsi="Times New Roman" w:cs="Times New Roman"/>
          <w:bCs/>
          <w:spacing w:val="-4"/>
          <w:sz w:val="28"/>
          <w:szCs w:val="28"/>
        </w:rPr>
        <w:t>положительная динамика развития корректируемых показателей у детей</w:t>
      </w:r>
      <w:r w:rsidR="00551198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5F3553" w:rsidRDefault="005F3553" w:rsidP="005F3553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spellStart"/>
      <w:r w:rsidRPr="005F3553">
        <w:rPr>
          <w:rFonts w:ascii="Times New Roman" w:hAnsi="Times New Roman" w:cs="Times New Roman"/>
          <w:bCs/>
          <w:spacing w:val="-4"/>
          <w:sz w:val="28"/>
          <w:szCs w:val="28"/>
        </w:rPr>
        <w:t>Психокоррекционная</w:t>
      </w:r>
      <w:proofErr w:type="spellEnd"/>
      <w:r w:rsidRPr="005F355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осуществляется</w:t>
      </w:r>
      <w:r w:rsidR="004955D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как в групповой, так и </w:t>
      </w:r>
      <w:r w:rsidRPr="005F3553">
        <w:rPr>
          <w:rFonts w:ascii="Times New Roman" w:hAnsi="Times New Roman" w:cs="Times New Roman"/>
          <w:bCs/>
          <w:spacing w:val="-4"/>
          <w:sz w:val="28"/>
          <w:szCs w:val="28"/>
        </w:rPr>
        <w:t>в индивидуальной форме. Опыт работы показывает, что индивидуальные формы работы более результативны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C54D4E" w:rsidRDefault="00922A86" w:rsidP="00C54D4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Направления</w:t>
      </w:r>
      <w:r w:rsidR="00C54D4E" w:rsidRPr="00C54D4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коррекционно-развивающей работы</w:t>
      </w:r>
    </w:p>
    <w:p w:rsidR="00877A26" w:rsidRPr="008B4764" w:rsidRDefault="00877A26" w:rsidP="00877A26">
      <w:pPr>
        <w:tabs>
          <w:tab w:val="num" w:pos="0"/>
          <w:tab w:val="left" w:pos="360"/>
        </w:tabs>
        <w:ind w:firstLine="72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B4764">
        <w:rPr>
          <w:rFonts w:ascii="Times New Roman" w:hAnsi="Times New Roman" w:cs="Times New Roman"/>
          <w:b/>
          <w:bCs/>
          <w:spacing w:val="-4"/>
          <w:sz w:val="28"/>
          <w:szCs w:val="28"/>
        </w:rPr>
        <w:t>Младший школьный возраст</w:t>
      </w:r>
      <w:r w:rsidR="00922A8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характеризуется </w:t>
      </w:r>
      <w:r w:rsidRPr="008B4764">
        <w:rPr>
          <w:rFonts w:ascii="Times New Roman" w:hAnsi="Times New Roman" w:cs="Times New Roman"/>
          <w:bCs/>
          <w:spacing w:val="-4"/>
          <w:sz w:val="28"/>
          <w:szCs w:val="28"/>
        </w:rPr>
        <w:t>развитие</w:t>
      </w:r>
      <w:r w:rsidR="00922A86">
        <w:rPr>
          <w:rFonts w:ascii="Times New Roman" w:hAnsi="Times New Roman" w:cs="Times New Roman"/>
          <w:bCs/>
          <w:spacing w:val="-4"/>
          <w:sz w:val="28"/>
          <w:szCs w:val="28"/>
        </w:rPr>
        <w:t>м</w:t>
      </w:r>
      <w:r w:rsidRPr="008B476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познавательной</w:t>
      </w:r>
      <w:r w:rsidR="005B409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мотивационно-личностной сферы детей</w:t>
      </w:r>
      <w:r w:rsidRPr="008B476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Pr="008B476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рамках этого направления реализуются программы развитию внимания, памяти, мышления, воображения,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на с</w:t>
      </w:r>
      <w:r w:rsidRPr="00AF4EB3">
        <w:rPr>
          <w:rFonts w:ascii="Times New Roman" w:hAnsi="Times New Roman" w:cs="Times New Roman"/>
          <w:bCs/>
          <w:spacing w:val="-4"/>
          <w:sz w:val="28"/>
          <w:szCs w:val="28"/>
        </w:rPr>
        <w:t>нижение личностной тревожности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формирования </w:t>
      </w:r>
      <w:r w:rsidRPr="008B4764">
        <w:rPr>
          <w:rFonts w:ascii="Times New Roman" w:hAnsi="Times New Roman" w:cs="Times New Roman"/>
          <w:bCs/>
          <w:spacing w:val="-4"/>
          <w:sz w:val="28"/>
          <w:szCs w:val="28"/>
        </w:rPr>
        <w:t>толерантных способов взаимодействия у детей с трудностями в обучении и поведенческими проблемами.</w:t>
      </w:r>
    </w:p>
    <w:p w:rsidR="009F766E" w:rsidRDefault="0062399B" w:rsidP="00A23528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 детьми </w:t>
      </w:r>
      <w:r w:rsidRPr="001E65FF">
        <w:rPr>
          <w:rFonts w:ascii="Times New Roman" w:hAnsi="Times New Roman" w:cs="Times New Roman"/>
          <w:b/>
          <w:bCs/>
          <w:spacing w:val="-4"/>
          <w:sz w:val="28"/>
          <w:szCs w:val="28"/>
        </w:rPr>
        <w:t>младшего школьного возраста</w:t>
      </w:r>
      <w:r w:rsidR="00645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</w:t>
      </w:r>
      <w:r w:rsidR="00406F1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06F19" w:rsidRPr="00406F19">
        <w:rPr>
          <w:rFonts w:ascii="Times New Roman" w:hAnsi="Times New Roman" w:cs="Times New Roman"/>
          <w:bCs/>
          <w:i/>
          <w:spacing w:val="-4"/>
          <w:sz w:val="28"/>
          <w:szCs w:val="28"/>
        </w:rPr>
        <w:t>индивидуальной</w:t>
      </w:r>
      <w:r w:rsidR="00406F1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коррекционно-развивающей работе я использую программу </w:t>
      </w:r>
      <w:r w:rsidR="00406F19" w:rsidRPr="00406F19">
        <w:rPr>
          <w:rFonts w:ascii="Times New Roman" w:hAnsi="Times New Roman" w:cs="Times New Roman"/>
          <w:bCs/>
          <w:spacing w:val="-4"/>
          <w:sz w:val="28"/>
          <w:szCs w:val="28"/>
        </w:rPr>
        <w:t>И.М. Жидких «Шаги к успеху», которая</w:t>
      </w:r>
      <w:r w:rsidR="00406F19">
        <w:t xml:space="preserve"> </w:t>
      </w:r>
      <w:r w:rsidR="00406F19" w:rsidRPr="00406F19">
        <w:rPr>
          <w:rFonts w:ascii="Times New Roman" w:hAnsi="Times New Roman" w:cs="Times New Roman"/>
          <w:bCs/>
          <w:spacing w:val="-4"/>
          <w:sz w:val="28"/>
          <w:szCs w:val="28"/>
        </w:rPr>
        <w:t>направлена на развитие познавательной сферы младших школьников и оказание им психологической помощи в пр</w:t>
      </w:r>
      <w:r w:rsidR="00AF4EB3">
        <w:rPr>
          <w:rFonts w:ascii="Times New Roman" w:hAnsi="Times New Roman" w:cs="Times New Roman"/>
          <w:bCs/>
          <w:spacing w:val="-4"/>
          <w:sz w:val="28"/>
          <w:szCs w:val="28"/>
        </w:rPr>
        <w:t>еодолении трудностей в обучении, п</w:t>
      </w:r>
      <w:r w:rsidR="00AF4EB3" w:rsidRPr="00AF4EB3">
        <w:rPr>
          <w:rFonts w:ascii="Times New Roman" w:hAnsi="Times New Roman" w:cs="Times New Roman"/>
          <w:bCs/>
          <w:spacing w:val="-4"/>
          <w:sz w:val="28"/>
          <w:szCs w:val="28"/>
        </w:rPr>
        <w:t>рограмм</w:t>
      </w:r>
      <w:r w:rsidR="00AF4EB3">
        <w:rPr>
          <w:rFonts w:ascii="Times New Roman" w:hAnsi="Times New Roman" w:cs="Times New Roman"/>
          <w:bCs/>
          <w:spacing w:val="-4"/>
          <w:sz w:val="28"/>
          <w:szCs w:val="28"/>
        </w:rPr>
        <w:t>у</w:t>
      </w:r>
      <w:r w:rsidR="00AF4EB3" w:rsidRPr="00AF4EB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«Коррекция страхов и тревожности у детей дошкольного и младшего школьного возраста» Н. А. Зайцев</w:t>
      </w:r>
      <w:r w:rsidR="00AF4EB3">
        <w:rPr>
          <w:rFonts w:ascii="Times New Roman" w:hAnsi="Times New Roman" w:cs="Times New Roman"/>
          <w:bCs/>
          <w:spacing w:val="-4"/>
          <w:sz w:val="28"/>
          <w:szCs w:val="28"/>
        </w:rPr>
        <w:t>ой</w:t>
      </w:r>
      <w:r w:rsidR="003137A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</w:t>
      </w:r>
    </w:p>
    <w:p w:rsidR="009F766E" w:rsidRDefault="00A23528" w:rsidP="00A23528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</w:t>
      </w:r>
      <w:r w:rsidR="00645768" w:rsidRPr="00406F19">
        <w:rPr>
          <w:rFonts w:ascii="Times New Roman" w:hAnsi="Times New Roman" w:cs="Times New Roman"/>
          <w:bCs/>
          <w:i/>
          <w:spacing w:val="-4"/>
          <w:sz w:val="28"/>
          <w:szCs w:val="28"/>
        </w:rPr>
        <w:t>групповой</w:t>
      </w:r>
      <w:r w:rsidR="00645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работе</w:t>
      </w:r>
      <w:r w:rsidR="009F766E">
        <w:rPr>
          <w:rFonts w:ascii="Times New Roman" w:hAnsi="Times New Roman" w:cs="Times New Roman"/>
          <w:bCs/>
          <w:spacing w:val="-4"/>
          <w:sz w:val="28"/>
          <w:szCs w:val="28"/>
        </w:rPr>
        <w:t>:</w:t>
      </w:r>
    </w:p>
    <w:p w:rsidR="00645768" w:rsidRDefault="009F766E" w:rsidP="009F766E">
      <w:pPr>
        <w:pStyle w:val="a7"/>
        <w:numPr>
          <w:ilvl w:val="0"/>
          <w:numId w:val="18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к</w:t>
      </w:r>
      <w:r w:rsidRPr="009F766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оррекционно-развивающую </w:t>
      </w:r>
      <w:r w:rsidR="00645768" w:rsidRPr="009F766E">
        <w:rPr>
          <w:rFonts w:ascii="Times New Roman" w:hAnsi="Times New Roman" w:cs="Times New Roman"/>
          <w:bCs/>
          <w:spacing w:val="-4"/>
          <w:sz w:val="28"/>
          <w:szCs w:val="28"/>
        </w:rPr>
        <w:t>программ</w:t>
      </w:r>
      <w:r w:rsidR="006F7364" w:rsidRPr="009F766E">
        <w:rPr>
          <w:rFonts w:ascii="Times New Roman" w:hAnsi="Times New Roman" w:cs="Times New Roman"/>
          <w:bCs/>
          <w:spacing w:val="-4"/>
          <w:sz w:val="28"/>
          <w:szCs w:val="28"/>
        </w:rPr>
        <w:t>у</w:t>
      </w:r>
      <w:r w:rsidR="00645768" w:rsidRPr="009F766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9F766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для </w:t>
      </w:r>
      <w:r w:rsidR="00645768" w:rsidRPr="009F766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детей дошкольного и младшего школьного возраста </w:t>
      </w:r>
      <w:r w:rsidRPr="009F766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«Уроки добра» С.И. </w:t>
      </w:r>
      <w:proofErr w:type="spellStart"/>
      <w:r w:rsidRPr="009F766E">
        <w:rPr>
          <w:rFonts w:ascii="Times New Roman" w:hAnsi="Times New Roman" w:cs="Times New Roman"/>
          <w:bCs/>
          <w:spacing w:val="-4"/>
          <w:sz w:val="28"/>
          <w:szCs w:val="28"/>
        </w:rPr>
        <w:t>Семенака</w:t>
      </w:r>
      <w:proofErr w:type="spellEnd"/>
      <w:r w:rsidRPr="009F766E">
        <w:rPr>
          <w:rFonts w:ascii="Times New Roman" w:hAnsi="Times New Roman" w:cs="Times New Roman"/>
          <w:bCs/>
          <w:spacing w:val="-4"/>
          <w:sz w:val="28"/>
          <w:szCs w:val="28"/>
        </w:rPr>
        <w:t>. Цель: преодолению агрессивных тенденций в условиях социально одобряемых форм поведения, учить конструктивным способам управления собственным поведением (снимать напряжение, избавляться от злости, раздражительности, разрешать конфликтные ситуации и др.).</w:t>
      </w:r>
    </w:p>
    <w:p w:rsidR="009F766E" w:rsidRDefault="009F766E" w:rsidP="009F766E">
      <w:pPr>
        <w:pStyle w:val="a7"/>
        <w:numPr>
          <w:ilvl w:val="0"/>
          <w:numId w:val="18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F766E">
        <w:rPr>
          <w:rFonts w:ascii="Times New Roman" w:hAnsi="Times New Roman" w:cs="Times New Roman"/>
          <w:bCs/>
          <w:spacing w:val="-4"/>
          <w:sz w:val="28"/>
          <w:szCs w:val="28"/>
        </w:rPr>
        <w:t>коррекционно-развивающая программа занятий «Сказочная мозаика», цель которой: преодоление трудностей в интеллектуальной сфере, эмоциональном состоянии, поведении, общении.</w:t>
      </w:r>
    </w:p>
    <w:p w:rsidR="009F766E" w:rsidRDefault="00A404B1" w:rsidP="00665E16">
      <w:pPr>
        <w:pStyle w:val="a7"/>
        <w:numPr>
          <w:ilvl w:val="0"/>
          <w:numId w:val="18"/>
        </w:numPr>
        <w:ind w:left="0" w:firstLine="491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к</w:t>
      </w:r>
      <w:r w:rsidRPr="00A404B1">
        <w:rPr>
          <w:rFonts w:ascii="Times New Roman" w:hAnsi="Times New Roman" w:cs="Times New Roman"/>
          <w:bCs/>
          <w:spacing w:val="-4"/>
          <w:sz w:val="28"/>
          <w:szCs w:val="28"/>
        </w:rPr>
        <w:t>оррекционная программа по снятию страхов у детей младшего школьного возраста</w:t>
      </w:r>
      <w:r w:rsidR="00665E16" w:rsidRPr="00665E16">
        <w:t xml:space="preserve"> </w:t>
      </w:r>
      <w:r w:rsidR="00665E16" w:rsidRPr="00665E16">
        <w:rPr>
          <w:rFonts w:ascii="Times New Roman" w:hAnsi="Times New Roman" w:cs="Times New Roman"/>
          <w:bCs/>
          <w:spacing w:val="-4"/>
          <w:sz w:val="28"/>
          <w:szCs w:val="28"/>
        </w:rPr>
        <w:t>Н. А. Зайцевой</w:t>
      </w:r>
      <w:r w:rsidR="00665E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</w:t>
      </w:r>
      <w:r w:rsidR="009F766E" w:rsidRPr="009F766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Цель: психологическая поддержка детей, имеющих различные страхи. </w:t>
      </w:r>
    </w:p>
    <w:p w:rsidR="00A404B1" w:rsidRPr="00A404B1" w:rsidRDefault="00A404B1" w:rsidP="00A404B1">
      <w:pPr>
        <w:pStyle w:val="a7"/>
        <w:numPr>
          <w:ilvl w:val="0"/>
          <w:numId w:val="18"/>
        </w:numPr>
        <w:ind w:left="0" w:firstLine="72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п</w:t>
      </w:r>
      <w:r w:rsidRPr="00A404B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рограмма </w:t>
      </w:r>
      <w:proofErr w:type="spellStart"/>
      <w:r w:rsidRPr="00A404B1">
        <w:rPr>
          <w:rFonts w:ascii="Times New Roman" w:hAnsi="Times New Roman" w:cs="Times New Roman"/>
          <w:bCs/>
          <w:spacing w:val="-4"/>
          <w:sz w:val="28"/>
          <w:szCs w:val="28"/>
        </w:rPr>
        <w:t>тренинговых</w:t>
      </w:r>
      <w:proofErr w:type="spellEnd"/>
      <w:r w:rsidRPr="00A404B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занятий "Профилактика </w:t>
      </w:r>
      <w:proofErr w:type="spellStart"/>
      <w:r w:rsidRPr="00A404B1">
        <w:rPr>
          <w:rFonts w:ascii="Times New Roman" w:hAnsi="Times New Roman" w:cs="Times New Roman"/>
          <w:bCs/>
          <w:spacing w:val="-4"/>
          <w:sz w:val="28"/>
          <w:szCs w:val="28"/>
        </w:rPr>
        <w:t>дезадаптации</w:t>
      </w:r>
      <w:proofErr w:type="spellEnd"/>
      <w:r w:rsidRPr="00A404B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учащихся при переходе из начальной школы в среднее звено".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A404B1">
        <w:rPr>
          <w:rFonts w:ascii="Times New Roman" w:hAnsi="Times New Roman" w:cs="Times New Roman"/>
          <w:bCs/>
          <w:spacing w:val="-4"/>
          <w:sz w:val="28"/>
          <w:szCs w:val="28"/>
        </w:rPr>
        <w:t>Цель: формирование навыков адекватного общения со сверстниками в окружающем социуме.</w:t>
      </w:r>
    </w:p>
    <w:p w:rsidR="00406F19" w:rsidRPr="001E65FF" w:rsidRDefault="00406F19" w:rsidP="00406F19">
      <w:pPr>
        <w:ind w:left="36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E65F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Цель </w:t>
      </w:r>
      <w:r w:rsidRPr="00A23528">
        <w:rPr>
          <w:rFonts w:ascii="Times New Roman" w:hAnsi="Times New Roman" w:cs="Times New Roman"/>
          <w:bCs/>
          <w:i/>
          <w:spacing w:val="-4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1E65F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занятий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 программе </w:t>
      </w:r>
      <w:r w:rsidR="00A23528" w:rsidRPr="00A23528">
        <w:rPr>
          <w:rFonts w:ascii="Times New Roman" w:hAnsi="Times New Roman" w:cs="Times New Roman"/>
          <w:bCs/>
          <w:spacing w:val="-4"/>
          <w:sz w:val="28"/>
          <w:szCs w:val="28"/>
        </w:rPr>
        <w:t>«Шаги к успеху»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A23528" w:rsidRPr="00A235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И.М. Жидких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</w:t>
      </w:r>
      <w:r w:rsidR="00A23528" w:rsidRPr="00A23528">
        <w:rPr>
          <w:rFonts w:ascii="Times New Roman" w:hAnsi="Times New Roman" w:cs="Times New Roman"/>
          <w:bCs/>
          <w:spacing w:val="-4"/>
          <w:sz w:val="28"/>
          <w:szCs w:val="28"/>
        </w:rPr>
        <w:t>развитие познавательной сферы младших школьников и оказание им психологической помощи в преодолении трудностей в обучении. Именно познавательное развитие закладывает основу успешности школьного обучения, а также способствует появлению позитивных сдвигов в мотивационно-личностной сфере.</w:t>
      </w:r>
    </w:p>
    <w:p w:rsidR="00406F19" w:rsidRPr="001E65FF" w:rsidRDefault="00406F19" w:rsidP="00406F19">
      <w:pPr>
        <w:ind w:left="36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Работа по программе предполагает решение следующих з</w:t>
      </w:r>
      <w:r w:rsidRPr="001E65FF">
        <w:rPr>
          <w:rFonts w:ascii="Times New Roman" w:hAnsi="Times New Roman" w:cs="Times New Roman"/>
          <w:bCs/>
          <w:spacing w:val="-4"/>
          <w:sz w:val="28"/>
          <w:szCs w:val="28"/>
        </w:rPr>
        <w:t>адач:</w:t>
      </w:r>
    </w:p>
    <w:p w:rsidR="00A23528" w:rsidRPr="00A23528" w:rsidRDefault="00A23528" w:rsidP="00A23528">
      <w:p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A23528">
        <w:rPr>
          <w:rFonts w:ascii="Times New Roman" w:hAnsi="Times New Roman" w:cs="Times New Roman"/>
          <w:bCs/>
          <w:spacing w:val="-4"/>
          <w:sz w:val="28"/>
          <w:szCs w:val="28"/>
        </w:rPr>
        <w:t>•</w:t>
      </w:r>
      <w:r w:rsidRPr="00A23528">
        <w:rPr>
          <w:rFonts w:ascii="Times New Roman" w:hAnsi="Times New Roman" w:cs="Times New Roman"/>
          <w:bCs/>
          <w:spacing w:val="-4"/>
          <w:sz w:val="28"/>
          <w:szCs w:val="28"/>
        </w:rPr>
        <w:tab/>
        <w:t>изучение трудностей младших школьников, возникающих при освоении образовательной программы, выявление их причин;</w:t>
      </w:r>
    </w:p>
    <w:p w:rsidR="00A23528" w:rsidRPr="00A23528" w:rsidRDefault="00A23528" w:rsidP="00A23528">
      <w:p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A23528">
        <w:rPr>
          <w:rFonts w:ascii="Times New Roman" w:hAnsi="Times New Roman" w:cs="Times New Roman"/>
          <w:bCs/>
          <w:spacing w:val="-4"/>
          <w:sz w:val="28"/>
          <w:szCs w:val="28"/>
        </w:rPr>
        <w:t>•</w:t>
      </w:r>
      <w:r w:rsidRPr="00A23528">
        <w:rPr>
          <w:rFonts w:ascii="Times New Roman" w:hAnsi="Times New Roman" w:cs="Times New Roman"/>
          <w:bCs/>
          <w:spacing w:val="-4"/>
          <w:sz w:val="28"/>
          <w:szCs w:val="28"/>
        </w:rPr>
        <w:tab/>
        <w:t>формирование мотивов учения, развитие устойчивых познавательных интересов;</w:t>
      </w:r>
    </w:p>
    <w:p w:rsidR="00A23528" w:rsidRPr="00A23528" w:rsidRDefault="00A23528" w:rsidP="00A23528">
      <w:p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A23528">
        <w:rPr>
          <w:rFonts w:ascii="Times New Roman" w:hAnsi="Times New Roman" w:cs="Times New Roman"/>
          <w:bCs/>
          <w:spacing w:val="-4"/>
          <w:sz w:val="28"/>
          <w:szCs w:val="28"/>
        </w:rPr>
        <w:t>•</w:t>
      </w:r>
      <w:r w:rsidRPr="00A23528">
        <w:rPr>
          <w:rFonts w:ascii="Times New Roman" w:hAnsi="Times New Roman" w:cs="Times New Roman"/>
          <w:bCs/>
          <w:spacing w:val="-4"/>
          <w:sz w:val="28"/>
          <w:szCs w:val="28"/>
        </w:rPr>
        <w:tab/>
        <w:t>развитие познавательных способностей учащихся;</w:t>
      </w:r>
    </w:p>
    <w:p w:rsidR="00A23528" w:rsidRPr="00A23528" w:rsidRDefault="00A23528" w:rsidP="00A23528">
      <w:p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A23528">
        <w:rPr>
          <w:rFonts w:ascii="Times New Roman" w:hAnsi="Times New Roman" w:cs="Times New Roman"/>
          <w:bCs/>
          <w:spacing w:val="-4"/>
          <w:sz w:val="28"/>
          <w:szCs w:val="28"/>
        </w:rPr>
        <w:t>•</w:t>
      </w:r>
      <w:r w:rsidRPr="00A23528">
        <w:rPr>
          <w:rFonts w:ascii="Times New Roman" w:hAnsi="Times New Roman" w:cs="Times New Roman"/>
          <w:bCs/>
          <w:spacing w:val="-4"/>
          <w:sz w:val="28"/>
          <w:szCs w:val="28"/>
        </w:rPr>
        <w:tab/>
        <w:t>развитие продуктивных приемов и навыков учебной работы, формирование «умения учиться»;</w:t>
      </w:r>
    </w:p>
    <w:p w:rsidR="00A23528" w:rsidRPr="00A23528" w:rsidRDefault="00A23528" w:rsidP="00A23528">
      <w:p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A23528">
        <w:rPr>
          <w:rFonts w:ascii="Times New Roman" w:hAnsi="Times New Roman" w:cs="Times New Roman"/>
          <w:bCs/>
          <w:spacing w:val="-4"/>
          <w:sz w:val="28"/>
          <w:szCs w:val="28"/>
        </w:rPr>
        <w:t>•</w:t>
      </w:r>
      <w:r w:rsidRPr="00A23528">
        <w:rPr>
          <w:rFonts w:ascii="Times New Roman" w:hAnsi="Times New Roman" w:cs="Times New Roman"/>
          <w:bCs/>
          <w:spacing w:val="-4"/>
          <w:sz w:val="28"/>
          <w:szCs w:val="28"/>
        </w:rPr>
        <w:tab/>
        <w:t>раскрытие индивидуальных особенностей и способностей учащихся;</w:t>
      </w:r>
    </w:p>
    <w:p w:rsidR="00A23528" w:rsidRPr="00A23528" w:rsidRDefault="00A23528" w:rsidP="00A23528">
      <w:p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A23528">
        <w:rPr>
          <w:rFonts w:ascii="Times New Roman" w:hAnsi="Times New Roman" w:cs="Times New Roman"/>
          <w:bCs/>
          <w:spacing w:val="-4"/>
          <w:sz w:val="28"/>
          <w:szCs w:val="28"/>
        </w:rPr>
        <w:t>•</w:t>
      </w:r>
      <w:r w:rsidRPr="00A23528">
        <w:rPr>
          <w:rFonts w:ascii="Times New Roman" w:hAnsi="Times New Roman" w:cs="Times New Roman"/>
          <w:bCs/>
          <w:spacing w:val="-4"/>
          <w:sz w:val="28"/>
          <w:szCs w:val="28"/>
        </w:rPr>
        <w:tab/>
        <w:t xml:space="preserve">развитие навыков самоконтроля, самоорганизации и </w:t>
      </w:r>
      <w:proofErr w:type="spellStart"/>
      <w:r w:rsidRPr="00A23528">
        <w:rPr>
          <w:rFonts w:ascii="Times New Roman" w:hAnsi="Times New Roman" w:cs="Times New Roman"/>
          <w:bCs/>
          <w:spacing w:val="-4"/>
          <w:sz w:val="28"/>
          <w:szCs w:val="28"/>
        </w:rPr>
        <w:t>саморегуляции</w:t>
      </w:r>
      <w:proofErr w:type="spellEnd"/>
      <w:r w:rsidRPr="00A23528"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A23528" w:rsidRDefault="00A23528" w:rsidP="0070370F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A23528">
        <w:rPr>
          <w:rFonts w:ascii="Times New Roman" w:hAnsi="Times New Roman" w:cs="Times New Roman"/>
          <w:bCs/>
          <w:spacing w:val="-4"/>
          <w:sz w:val="28"/>
          <w:szCs w:val="28"/>
        </w:rPr>
        <w:t>•</w:t>
      </w:r>
      <w:r w:rsidRPr="00A23528">
        <w:rPr>
          <w:rFonts w:ascii="Times New Roman" w:hAnsi="Times New Roman" w:cs="Times New Roman"/>
          <w:bCs/>
          <w:spacing w:val="-4"/>
          <w:sz w:val="28"/>
          <w:szCs w:val="28"/>
        </w:rPr>
        <w:tab/>
        <w:t>развитие адекватной самооценки личности младшего школьника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A23528" w:rsidRDefault="00A23528" w:rsidP="00A23528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C576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Оценка эффективности </w:t>
      </w:r>
      <w:r w:rsidR="005D2B6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коррекционно-развивающей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работы </w:t>
      </w:r>
      <w:r w:rsidR="005D2B6B">
        <w:rPr>
          <w:rFonts w:ascii="Times New Roman" w:hAnsi="Times New Roman" w:cs="Times New Roman"/>
          <w:bCs/>
          <w:spacing w:val="-4"/>
          <w:sz w:val="28"/>
          <w:szCs w:val="28"/>
        </w:rPr>
        <w:t>по познавательному развитию младших школьников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проводилась по методик</w:t>
      </w:r>
      <w:r w:rsidR="005D2B6B">
        <w:rPr>
          <w:rFonts w:ascii="Times New Roman" w:hAnsi="Times New Roman" w:cs="Times New Roman"/>
          <w:bCs/>
          <w:spacing w:val="-4"/>
          <w:sz w:val="28"/>
          <w:szCs w:val="28"/>
        </w:rPr>
        <w:t>ам:</w:t>
      </w:r>
    </w:p>
    <w:p w:rsidR="005D2B6B" w:rsidRDefault="005D2B6B" w:rsidP="005D2B6B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«Заучивание  10 слов» </w:t>
      </w:r>
      <w:proofErr w:type="spellStart"/>
      <w:r w:rsidRPr="005D2B6B">
        <w:rPr>
          <w:rFonts w:ascii="Times New Roman" w:hAnsi="Times New Roman" w:cs="Times New Roman"/>
          <w:bCs/>
          <w:spacing w:val="-4"/>
          <w:sz w:val="28"/>
          <w:szCs w:val="28"/>
        </w:rPr>
        <w:t>А.Р.Лурия</w:t>
      </w:r>
      <w:proofErr w:type="spellEnd"/>
    </w:p>
    <w:p w:rsidR="005D2B6B" w:rsidRDefault="005D2B6B" w:rsidP="005D2B6B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D2B6B">
        <w:rPr>
          <w:rFonts w:ascii="Times New Roman" w:hAnsi="Times New Roman" w:cs="Times New Roman"/>
          <w:bCs/>
          <w:spacing w:val="-4"/>
          <w:sz w:val="28"/>
          <w:szCs w:val="28"/>
        </w:rPr>
        <w:t>ШТОМ (школьный тест освоенности мышления)</w:t>
      </w:r>
    </w:p>
    <w:p w:rsidR="005D2B6B" w:rsidRDefault="005D2B6B" w:rsidP="005D2B6B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D2B6B">
        <w:rPr>
          <w:rFonts w:ascii="Times New Roman" w:hAnsi="Times New Roman" w:cs="Times New Roman"/>
          <w:bCs/>
          <w:spacing w:val="-4"/>
          <w:sz w:val="28"/>
          <w:szCs w:val="28"/>
        </w:rPr>
        <w:t>Методика исследования словесно-логического мышления</w:t>
      </w:r>
    </w:p>
    <w:p w:rsidR="005D2B6B" w:rsidRDefault="005D2B6B" w:rsidP="005D2B6B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D2B6B">
        <w:rPr>
          <w:rFonts w:ascii="Times New Roman" w:hAnsi="Times New Roman" w:cs="Times New Roman"/>
          <w:bCs/>
          <w:spacing w:val="-4"/>
          <w:sz w:val="28"/>
          <w:szCs w:val="28"/>
        </w:rPr>
        <w:t>Методика «Корректурная проба» (Тест Бурдона)</w:t>
      </w:r>
    </w:p>
    <w:p w:rsidR="005F3553" w:rsidRDefault="005F3553" w:rsidP="005F3553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F3553">
        <w:rPr>
          <w:rFonts w:ascii="Times New Roman" w:hAnsi="Times New Roman" w:cs="Times New Roman"/>
          <w:bCs/>
          <w:spacing w:val="-4"/>
          <w:sz w:val="28"/>
          <w:szCs w:val="28"/>
        </w:rPr>
        <w:t>«Поиграй с фламинго»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</w:t>
      </w:r>
      <w:r w:rsidRPr="005F3553">
        <w:t xml:space="preserve"> </w:t>
      </w:r>
      <w:r w:rsidRPr="005F3553">
        <w:rPr>
          <w:rFonts w:ascii="Times New Roman" w:hAnsi="Times New Roman" w:cs="Times New Roman"/>
          <w:bCs/>
          <w:spacing w:val="-4"/>
          <w:sz w:val="28"/>
          <w:szCs w:val="28"/>
        </w:rPr>
        <w:t>«Накорми обезьян»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pacing w:val="-4"/>
          <w:sz w:val="28"/>
          <w:szCs w:val="28"/>
        </w:rPr>
        <w:t>Эффектон-студио</w:t>
      </w:r>
      <w:proofErr w:type="spellEnd"/>
      <w:r>
        <w:rPr>
          <w:rFonts w:ascii="Times New Roman" w:hAnsi="Times New Roman" w:cs="Times New Roman"/>
          <w:bCs/>
          <w:spacing w:val="-4"/>
          <w:sz w:val="28"/>
          <w:szCs w:val="28"/>
        </w:rPr>
        <w:t>)</w:t>
      </w:r>
    </w:p>
    <w:p w:rsidR="0070370F" w:rsidRDefault="0070370F" w:rsidP="0070370F">
      <w:pPr>
        <w:spacing w:after="0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70370F" w:rsidRDefault="0070370F" w:rsidP="0070370F">
      <w:pPr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030B4">
        <w:rPr>
          <w:rFonts w:ascii="Times New Roman" w:hAnsi="Times New Roman" w:cs="Times New Roman"/>
          <w:bCs/>
          <w:spacing w:val="-4"/>
          <w:sz w:val="28"/>
          <w:szCs w:val="28"/>
        </w:rPr>
        <w:t>В результате анализа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диагностического обследования</w:t>
      </w:r>
      <w:r w:rsidR="00B1363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90</w:t>
      </w:r>
      <w:r w:rsidR="0035332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детей</w:t>
      </w:r>
      <w:r w:rsidR="00B1363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 </w:t>
      </w:r>
      <w:r w:rsidR="00023D3F">
        <w:rPr>
          <w:rFonts w:ascii="Times New Roman" w:hAnsi="Times New Roman" w:cs="Times New Roman"/>
          <w:bCs/>
          <w:spacing w:val="-4"/>
          <w:sz w:val="28"/>
          <w:szCs w:val="28"/>
        </w:rPr>
        <w:t>2020-2021</w:t>
      </w:r>
      <w:r w:rsidR="00B1363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уч.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году</w:t>
      </w:r>
      <w:r w:rsidRPr="00F030B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выявлены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младшие школьники со сниженным уровнем развития памяти – </w:t>
      </w:r>
      <w:r w:rsidR="004C1FE9">
        <w:rPr>
          <w:rFonts w:ascii="Times New Roman" w:hAnsi="Times New Roman" w:cs="Times New Roman"/>
          <w:bCs/>
          <w:spacing w:val="-4"/>
          <w:sz w:val="28"/>
          <w:szCs w:val="28"/>
        </w:rPr>
        <w:t>32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детей (</w:t>
      </w:r>
      <w:r w:rsidR="004C1FE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35,5 </w:t>
      </w:r>
      <w:r w:rsidR="00B1363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%),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с ослабленн</w:t>
      </w:r>
      <w:r w:rsidR="0035332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ым вниманием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– </w:t>
      </w:r>
      <w:r w:rsidR="004C1FE9">
        <w:rPr>
          <w:rFonts w:ascii="Times New Roman" w:hAnsi="Times New Roman" w:cs="Times New Roman"/>
          <w:bCs/>
          <w:spacing w:val="-4"/>
          <w:sz w:val="28"/>
          <w:szCs w:val="28"/>
        </w:rPr>
        <w:t>27 детей (30 %),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 низким уровнем развития мышления</w:t>
      </w:r>
      <w:r w:rsidR="002B71E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– </w:t>
      </w:r>
      <w:r w:rsidR="004C1FE9">
        <w:rPr>
          <w:rFonts w:ascii="Times New Roman" w:hAnsi="Times New Roman" w:cs="Times New Roman"/>
          <w:bCs/>
          <w:spacing w:val="-4"/>
          <w:sz w:val="28"/>
          <w:szCs w:val="28"/>
        </w:rPr>
        <w:t>31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детей (</w:t>
      </w:r>
      <w:r w:rsidR="004C1FE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34,5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%).</w:t>
      </w:r>
    </w:p>
    <w:p w:rsidR="00012505" w:rsidRDefault="00012505" w:rsidP="0001250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 xml:space="preserve">По результатам анализа диагностического обследования в </w:t>
      </w:r>
      <w:r w:rsidRPr="00236FC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течение </w:t>
      </w:r>
      <w:r w:rsidR="00023D3F">
        <w:rPr>
          <w:rFonts w:ascii="Times New Roman" w:hAnsi="Times New Roman" w:cs="Times New Roman"/>
          <w:bCs/>
          <w:spacing w:val="-4"/>
          <w:sz w:val="28"/>
          <w:szCs w:val="28"/>
        </w:rPr>
        <w:t>2020-2021</w:t>
      </w:r>
      <w:r w:rsidR="004C1FE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уч. г.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коррекционно-развивающими </w:t>
      </w:r>
      <w:r w:rsidRPr="00236FC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занятиями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 развитию познавательной сферы </w:t>
      </w:r>
      <w:r w:rsidR="004C1FE9">
        <w:rPr>
          <w:rFonts w:ascii="Times New Roman" w:hAnsi="Times New Roman" w:cs="Times New Roman"/>
          <w:bCs/>
          <w:spacing w:val="-4"/>
          <w:sz w:val="28"/>
          <w:szCs w:val="28"/>
        </w:rPr>
        <w:t>охвачено 90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C1FE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учащихся </w:t>
      </w:r>
      <w:r w:rsidR="00DD360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младшего школьного </w:t>
      </w:r>
      <w:r w:rsidRPr="00236FC7">
        <w:rPr>
          <w:rFonts w:ascii="Times New Roman" w:hAnsi="Times New Roman" w:cs="Times New Roman"/>
          <w:bCs/>
          <w:spacing w:val="-4"/>
          <w:sz w:val="28"/>
          <w:szCs w:val="28"/>
        </w:rPr>
        <w:t>возраста.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Занятия проводились 1 раз в неделю, продолжительностью от 30 до 45 минут.</w:t>
      </w:r>
    </w:p>
    <w:p w:rsidR="00012505" w:rsidRPr="00012505" w:rsidRDefault="00012505" w:rsidP="0001250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F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На основании полученных диагностических данных была проведена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коррекционно-развивающая работа по программе </w:t>
      </w:r>
      <w:r w:rsidR="004C1FE9">
        <w:rPr>
          <w:rFonts w:ascii="Times New Roman" w:hAnsi="Times New Roman" w:cs="Times New Roman"/>
          <w:bCs/>
          <w:spacing w:val="-4"/>
          <w:sz w:val="28"/>
          <w:szCs w:val="28"/>
        </w:rPr>
        <w:t>«</w:t>
      </w:r>
      <w:r w:rsidR="004C1FE9" w:rsidRPr="004C1FE9">
        <w:rPr>
          <w:rFonts w:ascii="Times New Roman" w:hAnsi="Times New Roman" w:cs="Times New Roman"/>
          <w:bCs/>
          <w:spacing w:val="-4"/>
          <w:sz w:val="28"/>
          <w:szCs w:val="28"/>
        </w:rPr>
        <w:t>Формирование мотивации учения младших школьников как средство изменения мотивации учащихся</w:t>
      </w:r>
      <w:r w:rsidRPr="00012505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  <w:r w:rsidR="004C1FE9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C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</w:t>
      </w:r>
      <w:r w:rsidRPr="0001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мотивации младших школьников, </w:t>
      </w:r>
      <w:r w:rsidRPr="0001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развития познавательных способностей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формирование</w:t>
      </w:r>
      <w:r w:rsidRPr="0001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приемов и навыков учебной работы,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Pr="0001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навыков </w:t>
      </w:r>
      <w:proofErr w:type="spellStart"/>
      <w:r w:rsidRPr="0001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1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самоконтроля младшего школьника.</w:t>
      </w:r>
    </w:p>
    <w:p w:rsidR="00012505" w:rsidRPr="0070370F" w:rsidRDefault="00012505" w:rsidP="00A439D6">
      <w:pPr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F55EA">
        <w:rPr>
          <w:rFonts w:ascii="Times New Roman" w:hAnsi="Times New Roman" w:cs="Times New Roman"/>
          <w:bCs/>
          <w:spacing w:val="-4"/>
          <w:sz w:val="28"/>
          <w:szCs w:val="28"/>
        </w:rPr>
        <w:t>По итогам проведенной работы была проведена повторная диагностика, в результате которой получены следующие данные:</w:t>
      </w:r>
    </w:p>
    <w:p w:rsidR="00FD585A" w:rsidRPr="005D2B6B" w:rsidRDefault="00FD585A" w:rsidP="005D2B6B">
      <w:pPr>
        <w:pStyle w:val="a7"/>
        <w:tabs>
          <w:tab w:val="num" w:pos="0"/>
        </w:tabs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6F7364" w:rsidRDefault="00A439D6" w:rsidP="00875016">
      <w:pPr>
        <w:pStyle w:val="a7"/>
        <w:tabs>
          <w:tab w:val="num" w:pos="0"/>
        </w:tabs>
        <w:spacing w:after="0"/>
        <w:ind w:hanging="72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D2B6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Мониторинг оценки познавательной сферы </w:t>
      </w:r>
    </w:p>
    <w:p w:rsidR="00875016" w:rsidRDefault="00A439D6" w:rsidP="00875016">
      <w:pPr>
        <w:pStyle w:val="a7"/>
        <w:tabs>
          <w:tab w:val="num" w:pos="0"/>
        </w:tabs>
        <w:spacing w:after="0"/>
        <w:ind w:hanging="72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младших </w:t>
      </w:r>
      <w:r w:rsidRPr="005D2B6B">
        <w:rPr>
          <w:rFonts w:ascii="Times New Roman" w:hAnsi="Times New Roman" w:cs="Times New Roman"/>
          <w:b/>
          <w:bCs/>
          <w:spacing w:val="-4"/>
          <w:sz w:val="28"/>
          <w:szCs w:val="28"/>
        </w:rPr>
        <w:t>школьников</w:t>
      </w:r>
    </w:p>
    <w:p w:rsidR="00A439D6" w:rsidRPr="005D2B6B" w:rsidRDefault="00023D3F" w:rsidP="00875016">
      <w:pPr>
        <w:pStyle w:val="a7"/>
        <w:tabs>
          <w:tab w:val="num" w:pos="0"/>
        </w:tabs>
        <w:spacing w:after="0"/>
        <w:ind w:hanging="72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за 2020-2021</w:t>
      </w:r>
      <w:r w:rsidR="003773E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учебный</w:t>
      </w:r>
      <w:r w:rsidR="00A439D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</w:p>
    <w:p w:rsidR="00A23528" w:rsidRDefault="00A439D6" w:rsidP="00A53A45">
      <w:pPr>
        <w:tabs>
          <w:tab w:val="num" w:pos="0"/>
        </w:tabs>
        <w:ind w:hanging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noProof/>
          <w:spacing w:val="-4"/>
          <w:sz w:val="28"/>
          <w:szCs w:val="28"/>
          <w:lang w:eastAsia="ru-RU"/>
        </w:rPr>
        <w:drawing>
          <wp:inline distT="0" distB="0" distL="0" distR="0" wp14:anchorId="4E90B7B1" wp14:editId="20E3E1E3">
            <wp:extent cx="6315075" cy="36099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71E2" w:rsidRDefault="002B71E2" w:rsidP="006F73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1E2" w:rsidRDefault="002B71E2" w:rsidP="006F73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32 детей (35,5 %), с ослабленным вниманием – 27 детей (30 %), с низким уровнем развития мышления – 31 детей (34,5 %).</w:t>
      </w:r>
    </w:p>
    <w:p w:rsidR="006F7364" w:rsidRPr="006F7364" w:rsidRDefault="006F7364" w:rsidP="006F7364">
      <w:pPr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работы</w:t>
      </w:r>
      <w:r w:rsidRPr="007F0FCE">
        <w:rPr>
          <w:rFonts w:ascii="Times New Roman" w:hAnsi="Times New Roman" w:cs="Times New Roman"/>
          <w:sz w:val="28"/>
          <w:szCs w:val="28"/>
        </w:rPr>
        <w:t xml:space="preserve"> </w:t>
      </w:r>
      <w:r w:rsidR="002E5C31">
        <w:rPr>
          <w:rFonts w:ascii="Times New Roman" w:hAnsi="Times New Roman" w:cs="Times New Roman"/>
          <w:bCs/>
          <w:spacing w:val="-4"/>
          <w:sz w:val="28"/>
          <w:szCs w:val="28"/>
        </w:rPr>
        <w:t>в 2020</w:t>
      </w:r>
      <w:r w:rsidR="002B71E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E5C31">
        <w:rPr>
          <w:rFonts w:ascii="Times New Roman" w:hAnsi="Times New Roman" w:cs="Times New Roman"/>
          <w:bCs/>
          <w:spacing w:val="-4"/>
          <w:sz w:val="28"/>
          <w:szCs w:val="28"/>
        </w:rPr>
        <w:t>- 2021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773E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учебном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году</w:t>
      </w:r>
      <w:r w:rsidRPr="00F030B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получены следующие результаты: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уменьшилось количество</w:t>
      </w:r>
      <w:r w:rsidRPr="006F736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младши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х</w:t>
      </w:r>
      <w:r w:rsidRPr="006F736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B71E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школьников со сниженным уровнем развития памяти – с </w:t>
      </w:r>
      <w:r w:rsidR="002B71E2" w:rsidRPr="002B71E2">
        <w:rPr>
          <w:rFonts w:ascii="Times New Roman" w:hAnsi="Times New Roman" w:cs="Times New Roman"/>
          <w:bCs/>
          <w:spacing w:val="-4"/>
          <w:sz w:val="28"/>
          <w:szCs w:val="28"/>
        </w:rPr>
        <w:t>32 детей (35,5 %) до 25</w:t>
      </w:r>
      <w:r w:rsidRPr="002B71E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детей (2</w:t>
      </w:r>
      <w:r w:rsidR="002B71E2" w:rsidRPr="002B71E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7,7 </w:t>
      </w:r>
      <w:r w:rsidRPr="002B71E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%), с ослабленным вниманием – с </w:t>
      </w:r>
      <w:r w:rsidR="002B71E2" w:rsidRPr="002B71E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27 детей (30 </w:t>
      </w:r>
      <w:r w:rsidRPr="002B71E2">
        <w:rPr>
          <w:rFonts w:ascii="Times New Roman" w:hAnsi="Times New Roman" w:cs="Times New Roman"/>
          <w:bCs/>
          <w:spacing w:val="-4"/>
          <w:sz w:val="28"/>
          <w:szCs w:val="28"/>
        </w:rPr>
        <w:t>%)</w:t>
      </w:r>
      <w:r w:rsidR="002B71E2" w:rsidRPr="002B71E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до 22 детей (24,4 </w:t>
      </w:r>
      <w:r w:rsidRPr="002B71E2">
        <w:rPr>
          <w:rFonts w:ascii="Times New Roman" w:hAnsi="Times New Roman" w:cs="Times New Roman"/>
          <w:bCs/>
          <w:spacing w:val="-4"/>
          <w:sz w:val="28"/>
          <w:szCs w:val="28"/>
        </w:rPr>
        <w:t>%)</w:t>
      </w:r>
      <w:r w:rsidR="002B71E2" w:rsidRPr="002B71E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r w:rsidRPr="002B71E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 низким уровнем развития мышления– с </w:t>
      </w:r>
      <w:r w:rsidR="002B71E2" w:rsidRPr="002B71E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31 детей (34,5 </w:t>
      </w:r>
      <w:r w:rsidRPr="002B71E2">
        <w:rPr>
          <w:rFonts w:ascii="Times New Roman" w:hAnsi="Times New Roman" w:cs="Times New Roman"/>
          <w:bCs/>
          <w:spacing w:val="-4"/>
          <w:sz w:val="28"/>
          <w:szCs w:val="28"/>
        </w:rPr>
        <w:t>%)</w:t>
      </w:r>
      <w:r w:rsidR="002B71E2" w:rsidRPr="002B71E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до 25 детей (27,7 </w:t>
      </w:r>
      <w:r w:rsidRPr="002B71E2">
        <w:rPr>
          <w:rFonts w:ascii="Times New Roman" w:hAnsi="Times New Roman" w:cs="Times New Roman"/>
          <w:bCs/>
          <w:spacing w:val="-4"/>
          <w:sz w:val="28"/>
          <w:szCs w:val="28"/>
        </w:rPr>
        <w:t>%).</w:t>
      </w:r>
    </w:p>
    <w:p w:rsidR="00D709A0" w:rsidRDefault="00297A2F" w:rsidP="00D709A0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Таким образом, </w:t>
      </w:r>
      <w:r w:rsidR="00D709A0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D709A0" w:rsidRPr="00645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идна позитивная динамика в развитии </w:t>
      </w:r>
      <w:r w:rsidR="00D709A0">
        <w:rPr>
          <w:rFonts w:ascii="Times New Roman" w:hAnsi="Times New Roman" w:cs="Times New Roman"/>
          <w:bCs/>
          <w:spacing w:val="-4"/>
          <w:sz w:val="28"/>
          <w:szCs w:val="28"/>
        </w:rPr>
        <w:t>познавательной</w:t>
      </w:r>
      <w:r w:rsidR="00D709A0" w:rsidRPr="00645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сферы </w:t>
      </w:r>
      <w:r w:rsidR="00D709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младших школьников, </w:t>
      </w:r>
      <w:r w:rsidR="00D709A0" w:rsidRPr="003F55EA">
        <w:rPr>
          <w:rFonts w:ascii="Times New Roman" w:hAnsi="Times New Roman" w:cs="Times New Roman"/>
          <w:bCs/>
          <w:spacing w:val="-4"/>
          <w:sz w:val="28"/>
          <w:szCs w:val="28"/>
        </w:rPr>
        <w:t>что свидетельствует о</w:t>
      </w:r>
      <w:r w:rsidR="00D709A0">
        <w:rPr>
          <w:rFonts w:ascii="Times New Roman" w:hAnsi="Times New Roman" w:cs="Times New Roman"/>
          <w:bCs/>
          <w:spacing w:val="-4"/>
          <w:sz w:val="28"/>
          <w:szCs w:val="28"/>
        </w:rPr>
        <w:t>б</w:t>
      </w:r>
      <w:r w:rsidR="00D709A0" w:rsidRPr="003F55E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эффективности проделанной работы в рамках программы.</w:t>
      </w:r>
    </w:p>
    <w:p w:rsidR="00D709A0" w:rsidRDefault="00747DBE" w:rsidP="00D709A0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При первичной диагностике </w:t>
      </w:r>
      <w:r w:rsidR="006C5C2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эмоционально-личностной сферы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младших школьников выявляются такие особенности, как повышенная тревожность, низкая самооце</w:t>
      </w:r>
      <w:r w:rsidR="002B71E2">
        <w:rPr>
          <w:rFonts w:ascii="Times New Roman" w:hAnsi="Times New Roman" w:cs="Times New Roman"/>
          <w:bCs/>
          <w:spacing w:val="-4"/>
          <w:sz w:val="28"/>
          <w:szCs w:val="28"/>
        </w:rPr>
        <w:t>нка, наличие страхов у ребёнка.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Поэтому ц</w:t>
      </w:r>
      <w:r w:rsidR="00D709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елью </w:t>
      </w:r>
      <w:r w:rsidR="00D709A0" w:rsidRPr="00747DBE">
        <w:rPr>
          <w:rFonts w:ascii="Times New Roman" w:hAnsi="Times New Roman" w:cs="Times New Roman"/>
          <w:bCs/>
          <w:i/>
          <w:spacing w:val="-4"/>
          <w:sz w:val="28"/>
          <w:szCs w:val="28"/>
        </w:rPr>
        <w:t>индивидуальной</w:t>
      </w:r>
      <w:r w:rsidR="00D709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работы с младшими школьниками по п</w:t>
      </w:r>
      <w:r w:rsidR="00D709A0" w:rsidRPr="00AF4EB3">
        <w:rPr>
          <w:rFonts w:ascii="Times New Roman" w:hAnsi="Times New Roman" w:cs="Times New Roman"/>
          <w:bCs/>
          <w:spacing w:val="-4"/>
          <w:sz w:val="28"/>
          <w:szCs w:val="28"/>
        </w:rPr>
        <w:t>рограмм</w:t>
      </w:r>
      <w:r w:rsidR="006C5C29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="00D709A0" w:rsidRPr="00AF4EB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«Коррекция страхов и тревожности у детей дошкольного и младшего школьного возраста» Н. А. Зайцев</w:t>
      </w:r>
      <w:r w:rsidR="00D709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ой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является снижение тревожности, страхов и повышение уверенности в себе детей.</w:t>
      </w:r>
    </w:p>
    <w:p w:rsidR="00747DBE" w:rsidRDefault="00747DBE" w:rsidP="00747DB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C576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Оценка эффективности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коррекционно-развивающей работы проводилась по методикам:</w:t>
      </w:r>
    </w:p>
    <w:p w:rsidR="00747DBE" w:rsidRPr="00747DBE" w:rsidRDefault="00747DBE" w:rsidP="00747DBE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47D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Шкала явной тревожности CMAS (Адаптация </w:t>
      </w:r>
      <w:proofErr w:type="spellStart"/>
      <w:r w:rsidRPr="00747DBE">
        <w:rPr>
          <w:rFonts w:ascii="Times New Roman" w:hAnsi="Times New Roman" w:cs="Times New Roman"/>
          <w:bCs/>
          <w:spacing w:val="-4"/>
          <w:sz w:val="28"/>
          <w:szCs w:val="28"/>
        </w:rPr>
        <w:t>А.М.Прихожан</w:t>
      </w:r>
      <w:proofErr w:type="spellEnd"/>
      <w:r w:rsidRPr="00747D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) </w:t>
      </w:r>
    </w:p>
    <w:p w:rsidR="00747DBE" w:rsidRPr="00747DBE" w:rsidRDefault="00747DBE" w:rsidP="00747DBE">
      <w:pPr>
        <w:pStyle w:val="a7"/>
        <w:numPr>
          <w:ilvl w:val="0"/>
          <w:numId w:val="14"/>
        </w:numPr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47D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Тест самооценки личности </w:t>
      </w:r>
      <w:proofErr w:type="spellStart"/>
      <w:r w:rsidRPr="00747DBE">
        <w:rPr>
          <w:rFonts w:ascii="Times New Roman" w:hAnsi="Times New Roman" w:cs="Times New Roman"/>
          <w:bCs/>
          <w:spacing w:val="-4"/>
          <w:sz w:val="28"/>
          <w:szCs w:val="28"/>
        </w:rPr>
        <w:t>Дембо</w:t>
      </w:r>
      <w:proofErr w:type="spellEnd"/>
      <w:r w:rsidRPr="00747DBE">
        <w:rPr>
          <w:rFonts w:ascii="Times New Roman" w:hAnsi="Times New Roman" w:cs="Times New Roman"/>
          <w:bCs/>
          <w:spacing w:val="-4"/>
          <w:sz w:val="28"/>
          <w:szCs w:val="28"/>
        </w:rPr>
        <w:t>-Рубинштейн</w:t>
      </w:r>
    </w:p>
    <w:p w:rsidR="006C5C29" w:rsidRDefault="00747DBE" w:rsidP="006C5C29">
      <w:pPr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030B4">
        <w:rPr>
          <w:rFonts w:ascii="Times New Roman" w:hAnsi="Times New Roman" w:cs="Times New Roman"/>
          <w:bCs/>
          <w:spacing w:val="-4"/>
          <w:sz w:val="28"/>
          <w:szCs w:val="28"/>
        </w:rPr>
        <w:t>В результате анализа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диагностическ</w:t>
      </w:r>
      <w:r w:rsidR="002B71E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ого обследования 35 детей в </w:t>
      </w:r>
      <w:r w:rsidR="00023D3F">
        <w:rPr>
          <w:rFonts w:ascii="Times New Roman" w:hAnsi="Times New Roman" w:cs="Times New Roman"/>
          <w:bCs/>
          <w:spacing w:val="-4"/>
          <w:sz w:val="28"/>
          <w:szCs w:val="28"/>
        </w:rPr>
        <w:t>2020-2021</w:t>
      </w:r>
      <w:r w:rsidR="002B71E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году</w:t>
      </w:r>
      <w:r w:rsidRPr="00F030B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были выявлены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младшие школьники </w:t>
      </w:r>
      <w:r w:rsidR="006C5C29">
        <w:rPr>
          <w:rFonts w:ascii="Times New Roman" w:hAnsi="Times New Roman" w:cs="Times New Roman"/>
          <w:bCs/>
          <w:spacing w:val="-4"/>
          <w:sz w:val="28"/>
          <w:szCs w:val="28"/>
        </w:rPr>
        <w:t>с повышенным уровнем тревожности</w:t>
      </w:r>
      <w:r w:rsidR="0071650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C5C2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– </w:t>
      </w:r>
      <w:r w:rsidR="00DD3605">
        <w:rPr>
          <w:rFonts w:ascii="Times New Roman" w:hAnsi="Times New Roman" w:cs="Times New Roman"/>
          <w:bCs/>
          <w:spacing w:val="-4"/>
          <w:sz w:val="28"/>
          <w:szCs w:val="28"/>
        </w:rPr>
        <w:t>12</w:t>
      </w:r>
      <w:r w:rsidR="006C5C2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детей (3</w:t>
      </w:r>
      <w:r w:rsidR="0028037A">
        <w:rPr>
          <w:rFonts w:ascii="Times New Roman" w:hAnsi="Times New Roman" w:cs="Times New Roman"/>
          <w:bCs/>
          <w:spacing w:val="-4"/>
          <w:sz w:val="28"/>
          <w:szCs w:val="28"/>
        </w:rPr>
        <w:t>4</w:t>
      </w:r>
      <w:r w:rsidR="006C5C2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%), с заниженной самооценкой – </w:t>
      </w:r>
      <w:r w:rsidR="00DD3605">
        <w:rPr>
          <w:rFonts w:ascii="Times New Roman" w:hAnsi="Times New Roman" w:cs="Times New Roman"/>
          <w:bCs/>
          <w:spacing w:val="-4"/>
          <w:sz w:val="28"/>
          <w:szCs w:val="28"/>
        </w:rPr>
        <w:t>8</w:t>
      </w:r>
      <w:r w:rsidR="006C5C2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детей (</w:t>
      </w:r>
      <w:r w:rsidR="0028037A">
        <w:rPr>
          <w:rFonts w:ascii="Times New Roman" w:hAnsi="Times New Roman" w:cs="Times New Roman"/>
          <w:bCs/>
          <w:spacing w:val="-4"/>
          <w:sz w:val="28"/>
          <w:szCs w:val="28"/>
        </w:rPr>
        <w:t>23</w:t>
      </w:r>
      <w:r w:rsidR="006C5C29">
        <w:rPr>
          <w:rFonts w:ascii="Times New Roman" w:hAnsi="Times New Roman" w:cs="Times New Roman"/>
          <w:bCs/>
          <w:spacing w:val="-4"/>
          <w:sz w:val="28"/>
          <w:szCs w:val="28"/>
        </w:rPr>
        <w:t>%).</w:t>
      </w:r>
    </w:p>
    <w:p w:rsidR="00747DBE" w:rsidRPr="00012505" w:rsidRDefault="00747DBE" w:rsidP="006A34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F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На основании полученных диагностических данных была проведена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коррекционно-развивающая работа по </w:t>
      </w:r>
      <w:r w:rsidR="006C5C29">
        <w:rPr>
          <w:rFonts w:ascii="Times New Roman" w:hAnsi="Times New Roman" w:cs="Times New Roman"/>
          <w:bCs/>
          <w:spacing w:val="-4"/>
          <w:sz w:val="28"/>
          <w:szCs w:val="28"/>
        </w:rPr>
        <w:t>п</w:t>
      </w:r>
      <w:r w:rsidR="006C5C29" w:rsidRPr="00AF4EB3">
        <w:rPr>
          <w:rFonts w:ascii="Times New Roman" w:hAnsi="Times New Roman" w:cs="Times New Roman"/>
          <w:bCs/>
          <w:spacing w:val="-4"/>
          <w:sz w:val="28"/>
          <w:szCs w:val="28"/>
        </w:rPr>
        <w:t>рограмм</w:t>
      </w:r>
      <w:r w:rsidR="006C5C29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="006C5C29" w:rsidRPr="00AF4EB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«Коррекция страхов и тревожности у детей дошкольного и младшего школьного возраста» Н. А. Зайцев</w:t>
      </w:r>
      <w:r w:rsidR="006C5C29">
        <w:rPr>
          <w:rFonts w:ascii="Times New Roman" w:hAnsi="Times New Roman" w:cs="Times New Roman"/>
          <w:bCs/>
          <w:spacing w:val="-4"/>
          <w:sz w:val="28"/>
          <w:szCs w:val="28"/>
        </w:rPr>
        <w:t>ой.</w:t>
      </w:r>
      <w:r w:rsidRPr="0001250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была направлена на </w:t>
      </w:r>
      <w:r w:rsidR="006C5C29" w:rsidRPr="006C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тревожности, страхов и повышение уверенности в себе детей.</w:t>
      </w:r>
    </w:p>
    <w:p w:rsidR="00747DBE" w:rsidRPr="00747DBE" w:rsidRDefault="006A346B" w:rsidP="006A346B">
      <w:pPr>
        <w:spacing w:after="0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Методы и техники</w:t>
      </w:r>
      <w:r w:rsidR="00747DBE" w:rsidRPr="00747D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используемые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при работе по </w:t>
      </w:r>
      <w:r w:rsidR="00747DBE" w:rsidRPr="00747D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программе:</w:t>
      </w:r>
    </w:p>
    <w:p w:rsidR="00747DBE" w:rsidRPr="006A346B" w:rsidRDefault="006A346B" w:rsidP="006A346B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A346B">
        <w:rPr>
          <w:rFonts w:ascii="Times New Roman" w:hAnsi="Times New Roman" w:cs="Times New Roman"/>
          <w:bCs/>
          <w:spacing w:val="-4"/>
          <w:sz w:val="28"/>
          <w:szCs w:val="28"/>
        </w:rPr>
        <w:t>релаксация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747DBE" w:rsidRPr="006A346B" w:rsidRDefault="006A346B" w:rsidP="006A346B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A346B">
        <w:rPr>
          <w:rFonts w:ascii="Times New Roman" w:hAnsi="Times New Roman" w:cs="Times New Roman"/>
          <w:bCs/>
          <w:spacing w:val="-4"/>
          <w:sz w:val="28"/>
          <w:szCs w:val="28"/>
        </w:rPr>
        <w:t>концентрация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747DBE" w:rsidRPr="006A346B" w:rsidRDefault="006A346B" w:rsidP="006A346B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A346B">
        <w:rPr>
          <w:rFonts w:ascii="Times New Roman" w:hAnsi="Times New Roman" w:cs="Times New Roman"/>
          <w:bCs/>
          <w:spacing w:val="-4"/>
          <w:sz w:val="28"/>
          <w:szCs w:val="28"/>
        </w:rPr>
        <w:t>функциональная музыка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747DBE" w:rsidRPr="006A346B" w:rsidRDefault="006A346B" w:rsidP="006A346B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spellStart"/>
      <w:r w:rsidRPr="006A346B">
        <w:rPr>
          <w:rFonts w:ascii="Times New Roman" w:hAnsi="Times New Roman" w:cs="Times New Roman"/>
          <w:bCs/>
          <w:spacing w:val="-4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747DBE" w:rsidRPr="006A346B" w:rsidRDefault="006A346B" w:rsidP="006A346B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A346B">
        <w:rPr>
          <w:rFonts w:ascii="Times New Roman" w:hAnsi="Times New Roman" w:cs="Times New Roman"/>
          <w:bCs/>
          <w:spacing w:val="-4"/>
          <w:sz w:val="28"/>
          <w:szCs w:val="28"/>
        </w:rPr>
        <w:t>телесная терапия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747DBE" w:rsidRPr="006A346B" w:rsidRDefault="006A346B" w:rsidP="006A346B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A346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арт-терапия. </w:t>
      </w:r>
    </w:p>
    <w:p w:rsidR="00747DBE" w:rsidRPr="0070370F" w:rsidRDefault="00747DBE" w:rsidP="00747DBE">
      <w:pPr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F55EA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По итогам проведенной работы была проведена повторная диагностика, в результате которой получены следующие данные:</w:t>
      </w:r>
    </w:p>
    <w:p w:rsidR="00FD585A" w:rsidRDefault="006A346B" w:rsidP="006A346B">
      <w:pPr>
        <w:pStyle w:val="a7"/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D2B6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Мониторинг оценки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эмоционально-личностной </w:t>
      </w:r>
      <w:r w:rsidRPr="005D2B6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сферы </w:t>
      </w:r>
    </w:p>
    <w:p w:rsidR="006A346B" w:rsidRDefault="006A346B" w:rsidP="006A346B">
      <w:pPr>
        <w:pStyle w:val="a7"/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младших </w:t>
      </w:r>
      <w:r w:rsidRPr="005D2B6B">
        <w:rPr>
          <w:rFonts w:ascii="Times New Roman" w:hAnsi="Times New Roman" w:cs="Times New Roman"/>
          <w:b/>
          <w:bCs/>
          <w:spacing w:val="-4"/>
          <w:sz w:val="28"/>
          <w:szCs w:val="28"/>
        </w:rPr>
        <w:t>школьников</w:t>
      </w:r>
    </w:p>
    <w:p w:rsidR="00FD585A" w:rsidRPr="005D2B6B" w:rsidRDefault="00FD585A" w:rsidP="006A346B">
      <w:pPr>
        <w:pStyle w:val="a7"/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2041"/>
        <w:gridCol w:w="2126"/>
        <w:gridCol w:w="2268"/>
        <w:gridCol w:w="2268"/>
      </w:tblGrid>
      <w:tr w:rsidR="006A346B" w:rsidTr="006A346B">
        <w:trPr>
          <w:trHeight w:val="953"/>
        </w:trPr>
        <w:tc>
          <w:tcPr>
            <w:tcW w:w="761" w:type="dxa"/>
            <w:vMerge w:val="restart"/>
          </w:tcPr>
          <w:p w:rsidR="006A346B" w:rsidRDefault="006A346B" w:rsidP="009D54B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год</w:t>
            </w:r>
          </w:p>
        </w:tc>
        <w:tc>
          <w:tcPr>
            <w:tcW w:w="4167" w:type="dxa"/>
            <w:gridSpan w:val="2"/>
          </w:tcPr>
          <w:p w:rsidR="006A346B" w:rsidRDefault="006A346B" w:rsidP="006A346B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Тревожность</w:t>
            </w:r>
          </w:p>
          <w:p w:rsidR="006A346B" w:rsidRPr="006A346B" w:rsidRDefault="006A346B" w:rsidP="006A346B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A346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(Шкала явной тревожности CMAS (Адаптация </w:t>
            </w:r>
            <w:proofErr w:type="spellStart"/>
            <w:r w:rsidRPr="006A346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А.М.Прихожан</w:t>
            </w:r>
            <w:proofErr w:type="spellEnd"/>
            <w:r w:rsidRPr="006A346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</w:tcPr>
          <w:p w:rsidR="006A346B" w:rsidRDefault="006A346B" w:rsidP="006A346B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Самооценка</w:t>
            </w:r>
          </w:p>
          <w:p w:rsidR="006A346B" w:rsidRPr="006A346B" w:rsidRDefault="006A346B" w:rsidP="006A346B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A346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(Тест самооценки личности </w:t>
            </w:r>
            <w:proofErr w:type="spellStart"/>
            <w:r w:rsidRPr="006A346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Дембо</w:t>
            </w:r>
            <w:proofErr w:type="spellEnd"/>
            <w:r w:rsidRPr="006A346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-Рубинштейн)</w:t>
            </w:r>
          </w:p>
        </w:tc>
      </w:tr>
      <w:tr w:rsidR="002B71E2" w:rsidTr="006A346B">
        <w:tc>
          <w:tcPr>
            <w:tcW w:w="761" w:type="dxa"/>
            <w:vMerge/>
          </w:tcPr>
          <w:p w:rsidR="002B71E2" w:rsidRDefault="002B71E2" w:rsidP="002B71E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2041" w:type="dxa"/>
          </w:tcPr>
          <w:p w:rsidR="002B71E2" w:rsidRPr="00513D95" w:rsidRDefault="002B71E2" w:rsidP="002B71E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</w:rPr>
              <w:t>.</w:t>
            </w:r>
          </w:p>
        </w:tc>
        <w:tc>
          <w:tcPr>
            <w:tcW w:w="2126" w:type="dxa"/>
          </w:tcPr>
          <w:p w:rsidR="002B71E2" w:rsidRPr="00513D95" w:rsidRDefault="002B71E2" w:rsidP="002B71E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</w:rPr>
              <w:t>.</w:t>
            </w:r>
          </w:p>
        </w:tc>
        <w:tc>
          <w:tcPr>
            <w:tcW w:w="2268" w:type="dxa"/>
          </w:tcPr>
          <w:p w:rsidR="002B71E2" w:rsidRPr="00513D95" w:rsidRDefault="002B71E2" w:rsidP="002B71E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2B71E2">
              <w:rPr>
                <w:rFonts w:ascii="Times New Roman" w:hAnsi="Times New Roman" w:cs="Times New Roman"/>
                <w:bCs/>
                <w:spacing w:val="-4"/>
              </w:rPr>
              <w:t xml:space="preserve">начало </w:t>
            </w:r>
            <w:proofErr w:type="spellStart"/>
            <w:r w:rsidRPr="002B71E2">
              <w:rPr>
                <w:rFonts w:ascii="Times New Roman" w:hAnsi="Times New Roman" w:cs="Times New Roman"/>
                <w:bCs/>
                <w:spacing w:val="-4"/>
              </w:rPr>
              <w:t>уч.г</w:t>
            </w:r>
            <w:proofErr w:type="spellEnd"/>
            <w:r w:rsidRPr="002B71E2">
              <w:rPr>
                <w:rFonts w:ascii="Times New Roman" w:hAnsi="Times New Roman" w:cs="Times New Roman"/>
                <w:bCs/>
                <w:spacing w:val="-4"/>
              </w:rPr>
              <w:t>.</w:t>
            </w:r>
          </w:p>
        </w:tc>
        <w:tc>
          <w:tcPr>
            <w:tcW w:w="2268" w:type="dxa"/>
          </w:tcPr>
          <w:p w:rsidR="002B71E2" w:rsidRPr="00513D95" w:rsidRDefault="002B71E2" w:rsidP="002B71E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</w:rPr>
              <w:t>.</w:t>
            </w:r>
          </w:p>
        </w:tc>
      </w:tr>
      <w:tr w:rsidR="002B71E2" w:rsidTr="006A346B">
        <w:tc>
          <w:tcPr>
            <w:tcW w:w="761" w:type="dxa"/>
            <w:vMerge w:val="restart"/>
          </w:tcPr>
          <w:p w:rsidR="002B71E2" w:rsidRPr="002B71E2" w:rsidRDefault="00023D3F" w:rsidP="002B71E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2020-2021</w:t>
            </w:r>
            <w:r w:rsidR="002B71E2" w:rsidRPr="002B71E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="002B71E2" w:rsidRPr="002B71E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уч.г</w:t>
            </w:r>
            <w:proofErr w:type="spellEnd"/>
            <w:r w:rsidR="002B71E2" w:rsidRPr="002B71E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8703" w:type="dxa"/>
            <w:gridSpan w:val="4"/>
          </w:tcPr>
          <w:p w:rsidR="002B71E2" w:rsidRPr="003571A4" w:rsidRDefault="002B71E2" w:rsidP="002B71E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Высокий уровень</w:t>
            </w:r>
          </w:p>
        </w:tc>
      </w:tr>
      <w:tr w:rsidR="002B71E2" w:rsidTr="006A346B">
        <w:tc>
          <w:tcPr>
            <w:tcW w:w="761" w:type="dxa"/>
            <w:vMerge/>
          </w:tcPr>
          <w:p w:rsidR="002B71E2" w:rsidRDefault="002B71E2" w:rsidP="002B71E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2041" w:type="dxa"/>
          </w:tcPr>
          <w:p w:rsidR="002B71E2" w:rsidRDefault="002B71E2" w:rsidP="002B71E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12</w:t>
            </w:r>
          </w:p>
        </w:tc>
        <w:tc>
          <w:tcPr>
            <w:tcW w:w="2126" w:type="dxa"/>
          </w:tcPr>
          <w:p w:rsidR="002B71E2" w:rsidRPr="003571A4" w:rsidRDefault="002B71E2" w:rsidP="002B71E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9</w:t>
            </w:r>
          </w:p>
        </w:tc>
        <w:tc>
          <w:tcPr>
            <w:tcW w:w="2268" w:type="dxa"/>
          </w:tcPr>
          <w:p w:rsidR="002B71E2" w:rsidRPr="003571A4" w:rsidRDefault="002B71E2" w:rsidP="002B71E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13</w:t>
            </w:r>
          </w:p>
        </w:tc>
        <w:tc>
          <w:tcPr>
            <w:tcW w:w="2268" w:type="dxa"/>
          </w:tcPr>
          <w:p w:rsidR="002B71E2" w:rsidRPr="003571A4" w:rsidRDefault="002B71E2" w:rsidP="002B71E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18</w:t>
            </w:r>
          </w:p>
        </w:tc>
      </w:tr>
      <w:tr w:rsidR="002B71E2" w:rsidTr="006A346B">
        <w:tc>
          <w:tcPr>
            <w:tcW w:w="761" w:type="dxa"/>
            <w:vMerge/>
          </w:tcPr>
          <w:p w:rsidR="002B71E2" w:rsidRDefault="002B71E2" w:rsidP="002B71E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8703" w:type="dxa"/>
            <w:gridSpan w:val="4"/>
          </w:tcPr>
          <w:p w:rsidR="002B71E2" w:rsidRPr="003571A4" w:rsidRDefault="002B71E2" w:rsidP="002B71E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Средний уровень</w:t>
            </w:r>
          </w:p>
        </w:tc>
      </w:tr>
      <w:tr w:rsidR="002B71E2" w:rsidTr="006A346B">
        <w:tc>
          <w:tcPr>
            <w:tcW w:w="761" w:type="dxa"/>
            <w:vMerge/>
          </w:tcPr>
          <w:p w:rsidR="002B71E2" w:rsidRDefault="002B71E2" w:rsidP="002B71E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2041" w:type="dxa"/>
          </w:tcPr>
          <w:p w:rsidR="002B71E2" w:rsidRDefault="002B71E2" w:rsidP="002B71E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20</w:t>
            </w:r>
          </w:p>
        </w:tc>
        <w:tc>
          <w:tcPr>
            <w:tcW w:w="2126" w:type="dxa"/>
          </w:tcPr>
          <w:p w:rsidR="002B71E2" w:rsidRPr="003571A4" w:rsidRDefault="002B71E2" w:rsidP="002B71E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18</w:t>
            </w:r>
          </w:p>
        </w:tc>
        <w:tc>
          <w:tcPr>
            <w:tcW w:w="2268" w:type="dxa"/>
          </w:tcPr>
          <w:p w:rsidR="002B71E2" w:rsidRPr="003571A4" w:rsidRDefault="002B71E2" w:rsidP="002B71E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14</w:t>
            </w:r>
          </w:p>
        </w:tc>
        <w:tc>
          <w:tcPr>
            <w:tcW w:w="2268" w:type="dxa"/>
          </w:tcPr>
          <w:p w:rsidR="002B71E2" w:rsidRPr="003571A4" w:rsidRDefault="002B71E2" w:rsidP="002B71E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13</w:t>
            </w:r>
          </w:p>
        </w:tc>
      </w:tr>
      <w:tr w:rsidR="002B71E2" w:rsidTr="006A346B">
        <w:tc>
          <w:tcPr>
            <w:tcW w:w="761" w:type="dxa"/>
            <w:vMerge/>
          </w:tcPr>
          <w:p w:rsidR="002B71E2" w:rsidRDefault="002B71E2" w:rsidP="002B71E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8703" w:type="dxa"/>
            <w:gridSpan w:val="4"/>
          </w:tcPr>
          <w:p w:rsidR="002B71E2" w:rsidRPr="003571A4" w:rsidRDefault="002B71E2" w:rsidP="002B71E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Низкий уровень</w:t>
            </w:r>
          </w:p>
        </w:tc>
      </w:tr>
      <w:tr w:rsidR="002B71E2" w:rsidTr="006A346B">
        <w:tc>
          <w:tcPr>
            <w:tcW w:w="761" w:type="dxa"/>
            <w:vMerge/>
          </w:tcPr>
          <w:p w:rsidR="002B71E2" w:rsidRDefault="002B71E2" w:rsidP="002B71E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2041" w:type="dxa"/>
          </w:tcPr>
          <w:p w:rsidR="002B71E2" w:rsidRDefault="002B71E2" w:rsidP="002B71E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3</w:t>
            </w:r>
          </w:p>
        </w:tc>
        <w:tc>
          <w:tcPr>
            <w:tcW w:w="2126" w:type="dxa"/>
          </w:tcPr>
          <w:p w:rsidR="002B71E2" w:rsidRPr="003571A4" w:rsidRDefault="002B71E2" w:rsidP="002B71E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8</w:t>
            </w:r>
          </w:p>
        </w:tc>
        <w:tc>
          <w:tcPr>
            <w:tcW w:w="2268" w:type="dxa"/>
          </w:tcPr>
          <w:p w:rsidR="002B71E2" w:rsidRPr="003571A4" w:rsidRDefault="002B71E2" w:rsidP="002B71E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8</w:t>
            </w:r>
          </w:p>
        </w:tc>
        <w:tc>
          <w:tcPr>
            <w:tcW w:w="2268" w:type="dxa"/>
          </w:tcPr>
          <w:p w:rsidR="002B71E2" w:rsidRPr="003571A4" w:rsidRDefault="002B71E2" w:rsidP="002B71E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4</w:t>
            </w:r>
          </w:p>
        </w:tc>
      </w:tr>
    </w:tbl>
    <w:p w:rsidR="00DB2595" w:rsidRDefault="00DB2595" w:rsidP="00DB2595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DD3605" w:rsidRDefault="00DB2595" w:rsidP="00DD3605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657E3">
        <w:rPr>
          <w:rFonts w:ascii="Times New Roman" w:hAnsi="Times New Roman" w:cs="Times New Roman"/>
          <w:b/>
          <w:bCs/>
          <w:spacing w:val="-4"/>
          <w:sz w:val="28"/>
          <w:szCs w:val="28"/>
        </w:rPr>
        <w:t>Мониторинг оценки эмоционально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го состояния</w:t>
      </w:r>
    </w:p>
    <w:p w:rsidR="00366073" w:rsidRDefault="00DB2595" w:rsidP="00DD3605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657E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DD360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младших школьников </w:t>
      </w:r>
    </w:p>
    <w:p w:rsidR="00747DBE" w:rsidRPr="00366073" w:rsidRDefault="002E5C31" w:rsidP="00366073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за 2020-2021</w:t>
      </w:r>
      <w:r w:rsidR="0070358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учебный </w:t>
      </w:r>
      <w:r w:rsidR="00DB2595">
        <w:rPr>
          <w:rFonts w:ascii="Times New Roman" w:hAnsi="Times New Roman" w:cs="Times New Roman"/>
          <w:b/>
          <w:bCs/>
          <w:spacing w:val="-4"/>
          <w:sz w:val="28"/>
          <w:szCs w:val="28"/>
        </w:rPr>
        <w:t>год</w:t>
      </w:r>
    </w:p>
    <w:p w:rsidR="00DB2595" w:rsidRDefault="00DD3605" w:rsidP="00DB2595">
      <w:pPr>
        <w:tabs>
          <w:tab w:val="num" w:pos="0"/>
        </w:tabs>
        <w:ind w:hanging="709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noProof/>
          <w:spacing w:val="-4"/>
          <w:sz w:val="28"/>
          <w:szCs w:val="28"/>
          <w:lang w:eastAsia="ru-RU"/>
        </w:rPr>
        <w:drawing>
          <wp:inline distT="0" distB="0" distL="0" distR="0" wp14:anchorId="4C461291" wp14:editId="37432D34">
            <wp:extent cx="5940425" cy="3198690"/>
            <wp:effectExtent l="0" t="0" r="3175" b="19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2595" w:rsidRDefault="00366073" w:rsidP="00877A26">
      <w:pPr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</w:t>
      </w:r>
      <w:r w:rsidRPr="007F0FCE">
        <w:rPr>
          <w:rFonts w:ascii="Times New Roman" w:hAnsi="Times New Roman" w:cs="Times New Roman"/>
          <w:sz w:val="28"/>
          <w:szCs w:val="28"/>
        </w:rPr>
        <w:t xml:space="preserve"> </w:t>
      </w:r>
      <w:r w:rsidR="002E5C31">
        <w:rPr>
          <w:rFonts w:ascii="Times New Roman" w:hAnsi="Times New Roman" w:cs="Times New Roman"/>
          <w:bCs/>
          <w:spacing w:val="-4"/>
          <w:sz w:val="28"/>
          <w:szCs w:val="28"/>
        </w:rPr>
        <w:t>в 2020</w:t>
      </w:r>
      <w:r w:rsidR="0067359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-</w:t>
      </w:r>
      <w:r w:rsidR="004E230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E5C31">
        <w:rPr>
          <w:rFonts w:ascii="Times New Roman" w:hAnsi="Times New Roman" w:cs="Times New Roman"/>
          <w:bCs/>
          <w:spacing w:val="-4"/>
          <w:sz w:val="28"/>
          <w:szCs w:val="28"/>
        </w:rPr>
        <w:t>2021</w:t>
      </w:r>
      <w:r w:rsidR="0067359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году</w:t>
      </w:r>
      <w:r w:rsidRPr="007F0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получены следующие результаты: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уменьшилось количество</w:t>
      </w:r>
      <w:r w:rsidRPr="00366073">
        <w:t xml:space="preserve"> </w:t>
      </w:r>
      <w:r w:rsidRPr="00366073">
        <w:rPr>
          <w:rFonts w:ascii="Times New Roman" w:hAnsi="Times New Roman" w:cs="Times New Roman"/>
          <w:bCs/>
          <w:spacing w:val="-4"/>
          <w:sz w:val="28"/>
          <w:szCs w:val="28"/>
        </w:rPr>
        <w:t>младши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х</w:t>
      </w:r>
      <w:r w:rsidRPr="0036607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школьник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ов </w:t>
      </w:r>
      <w:r w:rsidRPr="0036607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 повышенным уровнем тревожности–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 </w:t>
      </w:r>
      <w:r w:rsidRPr="00366073">
        <w:rPr>
          <w:rFonts w:ascii="Times New Roman" w:hAnsi="Times New Roman" w:cs="Times New Roman"/>
          <w:bCs/>
          <w:spacing w:val="-4"/>
          <w:sz w:val="28"/>
          <w:szCs w:val="28"/>
        </w:rPr>
        <w:t>12 детей (34%)</w:t>
      </w:r>
      <w:r w:rsidR="0067359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до 9 детей (26%),</w:t>
      </w:r>
      <w:r w:rsidRPr="0036607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 заниженной самооценкой –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 </w:t>
      </w:r>
      <w:r w:rsidRPr="00366073">
        <w:rPr>
          <w:rFonts w:ascii="Times New Roman" w:hAnsi="Times New Roman" w:cs="Times New Roman"/>
          <w:bCs/>
          <w:spacing w:val="-4"/>
          <w:sz w:val="28"/>
          <w:szCs w:val="28"/>
        </w:rPr>
        <w:t>8 детей (23%)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до 4 детей (11%).</w:t>
      </w:r>
    </w:p>
    <w:p w:rsidR="00A54078" w:rsidRDefault="00C818E2" w:rsidP="00C818E2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18E2">
        <w:rPr>
          <w:rFonts w:ascii="Times New Roman" w:hAnsi="Times New Roman" w:cs="Times New Roman"/>
          <w:bCs/>
          <w:noProof/>
          <w:spacing w:val="-4"/>
          <w:sz w:val="28"/>
          <w:szCs w:val="28"/>
          <w:lang w:eastAsia="ru-RU"/>
        </w:rPr>
        <w:lastRenderedPageBreak/>
        <w:drawing>
          <wp:inline distT="0" distB="0" distL="0" distR="0">
            <wp:extent cx="5895975" cy="8543925"/>
            <wp:effectExtent l="0" t="0" r="9525" b="9525"/>
            <wp:docPr id="1" name="Рисунок 1" descr="C:\Users\Завуч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590" cy="857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4078" w:rsidRDefault="00A54078" w:rsidP="00A540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DE7" w:rsidRDefault="00F53DE7" w:rsidP="00F53DE7">
      <w:pPr>
        <w:spacing w:after="0"/>
        <w:jc w:val="both"/>
      </w:pPr>
    </w:p>
    <w:sectPr w:rsidR="00F53DE7" w:rsidSect="00C818E2">
      <w:headerReference w:type="default" r:id="rId10"/>
      <w:footerReference w:type="default" r:id="rId11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51A" w:rsidRDefault="008D651A" w:rsidP="00F749C3">
      <w:pPr>
        <w:spacing w:after="0" w:line="240" w:lineRule="auto"/>
      </w:pPr>
      <w:r>
        <w:separator/>
      </w:r>
    </w:p>
  </w:endnote>
  <w:endnote w:type="continuationSeparator" w:id="0">
    <w:p w:rsidR="008D651A" w:rsidRDefault="008D651A" w:rsidP="00F7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31C" w:rsidRPr="00F749C3" w:rsidRDefault="006C631C">
    <w:pPr>
      <w:pStyle w:val="a5"/>
      <w:jc w:val="right"/>
      <w:rPr>
        <w:rFonts w:asciiTheme="majorHAnsi" w:hAnsiTheme="majorHAnsi"/>
      </w:rPr>
    </w:pPr>
  </w:p>
  <w:p w:rsidR="006C631C" w:rsidRDefault="006C63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51A" w:rsidRDefault="008D651A" w:rsidP="00F749C3">
      <w:pPr>
        <w:spacing w:after="0" w:line="240" w:lineRule="auto"/>
      </w:pPr>
      <w:r>
        <w:separator/>
      </w:r>
    </w:p>
  </w:footnote>
  <w:footnote w:type="continuationSeparator" w:id="0">
    <w:p w:rsidR="008D651A" w:rsidRDefault="008D651A" w:rsidP="00F7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532254"/>
      <w:docPartObj>
        <w:docPartGallery w:val="Page Numbers (Top of Page)"/>
        <w:docPartUnique/>
      </w:docPartObj>
    </w:sdtPr>
    <w:sdtEndPr/>
    <w:sdtContent>
      <w:p w:rsidR="00530B75" w:rsidRDefault="008D651A">
        <w:pPr>
          <w:pStyle w:val="a3"/>
          <w:jc w:val="right"/>
        </w:pPr>
      </w:p>
    </w:sdtContent>
  </w:sdt>
  <w:p w:rsidR="00530B75" w:rsidRDefault="00530B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2CA9EA"/>
    <w:lvl w:ilvl="0">
      <w:numFmt w:val="bullet"/>
      <w:lvlText w:val="*"/>
      <w:lvlJc w:val="left"/>
    </w:lvl>
  </w:abstractNum>
  <w:abstractNum w:abstractNumId="1" w15:restartNumberingAfterBreak="0">
    <w:nsid w:val="11604F29"/>
    <w:multiLevelType w:val="hybridMultilevel"/>
    <w:tmpl w:val="1E843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37610"/>
    <w:multiLevelType w:val="multilevel"/>
    <w:tmpl w:val="3766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15632"/>
    <w:multiLevelType w:val="hybridMultilevel"/>
    <w:tmpl w:val="24B0E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7070CB"/>
    <w:multiLevelType w:val="hybridMultilevel"/>
    <w:tmpl w:val="F614E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E33861"/>
    <w:multiLevelType w:val="hybridMultilevel"/>
    <w:tmpl w:val="26120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064FC"/>
    <w:multiLevelType w:val="hybridMultilevel"/>
    <w:tmpl w:val="1D0A87A2"/>
    <w:lvl w:ilvl="0" w:tplc="0419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7" w15:restartNumberingAfterBreak="0">
    <w:nsid w:val="2927740A"/>
    <w:multiLevelType w:val="hybridMultilevel"/>
    <w:tmpl w:val="E522C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F00833"/>
    <w:multiLevelType w:val="multilevel"/>
    <w:tmpl w:val="8938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1A1AB0"/>
    <w:multiLevelType w:val="hybridMultilevel"/>
    <w:tmpl w:val="01EC0E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F75A88"/>
    <w:multiLevelType w:val="hybridMultilevel"/>
    <w:tmpl w:val="B7B8B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5A0DD6"/>
    <w:multiLevelType w:val="hybridMultilevel"/>
    <w:tmpl w:val="0F70A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912193"/>
    <w:multiLevelType w:val="hybridMultilevel"/>
    <w:tmpl w:val="5B3CA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F567CE"/>
    <w:multiLevelType w:val="hybridMultilevel"/>
    <w:tmpl w:val="46E42EA0"/>
    <w:lvl w:ilvl="0" w:tplc="7E02A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F5465E"/>
    <w:multiLevelType w:val="multilevel"/>
    <w:tmpl w:val="72A4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0322B6"/>
    <w:multiLevelType w:val="hybridMultilevel"/>
    <w:tmpl w:val="F1CE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17C04"/>
    <w:multiLevelType w:val="hybridMultilevel"/>
    <w:tmpl w:val="0016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1"/>
  </w:num>
  <w:num w:numId="10">
    <w:abstractNumId w:val="4"/>
  </w:num>
  <w:num w:numId="11">
    <w:abstractNumId w:val="12"/>
  </w:num>
  <w:num w:numId="12">
    <w:abstractNumId w:val="3"/>
  </w:num>
  <w:num w:numId="13">
    <w:abstractNumId w:val="10"/>
  </w:num>
  <w:num w:numId="14">
    <w:abstractNumId w:val="16"/>
  </w:num>
  <w:num w:numId="15">
    <w:abstractNumId w:val="7"/>
  </w:num>
  <w:num w:numId="16">
    <w:abstractNumId w:val="6"/>
  </w:num>
  <w:num w:numId="17">
    <w:abstractNumId w:val="5"/>
  </w:num>
  <w:num w:numId="18">
    <w:abstractNumId w:val="13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60"/>
    <w:rsid w:val="00012505"/>
    <w:rsid w:val="00023D3F"/>
    <w:rsid w:val="00026C90"/>
    <w:rsid w:val="00044C87"/>
    <w:rsid w:val="00056BF7"/>
    <w:rsid w:val="0006472C"/>
    <w:rsid w:val="00066104"/>
    <w:rsid w:val="00074BB8"/>
    <w:rsid w:val="00074EEF"/>
    <w:rsid w:val="000A7457"/>
    <w:rsid w:val="000C17C8"/>
    <w:rsid w:val="000F419A"/>
    <w:rsid w:val="0010652F"/>
    <w:rsid w:val="00107659"/>
    <w:rsid w:val="0011403B"/>
    <w:rsid w:val="0012031E"/>
    <w:rsid w:val="00147F01"/>
    <w:rsid w:val="00161835"/>
    <w:rsid w:val="00193162"/>
    <w:rsid w:val="001B080C"/>
    <w:rsid w:val="001B262D"/>
    <w:rsid w:val="001C1A1B"/>
    <w:rsid w:val="001E459F"/>
    <w:rsid w:val="001E65FF"/>
    <w:rsid w:val="001F7B1B"/>
    <w:rsid w:val="002115F2"/>
    <w:rsid w:val="0022419A"/>
    <w:rsid w:val="00247D14"/>
    <w:rsid w:val="00275415"/>
    <w:rsid w:val="0028037A"/>
    <w:rsid w:val="00283233"/>
    <w:rsid w:val="00290C63"/>
    <w:rsid w:val="00297A2F"/>
    <w:rsid w:val="002A50BE"/>
    <w:rsid w:val="002B59FC"/>
    <w:rsid w:val="002B71E2"/>
    <w:rsid w:val="002C0282"/>
    <w:rsid w:val="002D14BA"/>
    <w:rsid w:val="002E5C31"/>
    <w:rsid w:val="002E7FEF"/>
    <w:rsid w:val="003137A7"/>
    <w:rsid w:val="00320EB0"/>
    <w:rsid w:val="003401AF"/>
    <w:rsid w:val="00342E76"/>
    <w:rsid w:val="0035332A"/>
    <w:rsid w:val="003571A4"/>
    <w:rsid w:val="00366073"/>
    <w:rsid w:val="00374FC0"/>
    <w:rsid w:val="003761BE"/>
    <w:rsid w:val="003773E8"/>
    <w:rsid w:val="003B3BFE"/>
    <w:rsid w:val="003B4AEE"/>
    <w:rsid w:val="003D764F"/>
    <w:rsid w:val="004038C8"/>
    <w:rsid w:val="00406F19"/>
    <w:rsid w:val="00407F01"/>
    <w:rsid w:val="00426BD4"/>
    <w:rsid w:val="0043753D"/>
    <w:rsid w:val="00443CDD"/>
    <w:rsid w:val="00466EC8"/>
    <w:rsid w:val="004955D6"/>
    <w:rsid w:val="004B15C1"/>
    <w:rsid w:val="004C1FE9"/>
    <w:rsid w:val="004C6EA0"/>
    <w:rsid w:val="004E230C"/>
    <w:rsid w:val="004F511F"/>
    <w:rsid w:val="00500250"/>
    <w:rsid w:val="0050353E"/>
    <w:rsid w:val="00513D95"/>
    <w:rsid w:val="00530B75"/>
    <w:rsid w:val="00551198"/>
    <w:rsid w:val="00555708"/>
    <w:rsid w:val="00565A04"/>
    <w:rsid w:val="0057417A"/>
    <w:rsid w:val="005B4096"/>
    <w:rsid w:val="005C5766"/>
    <w:rsid w:val="005D2B6B"/>
    <w:rsid w:val="005F3553"/>
    <w:rsid w:val="00620416"/>
    <w:rsid w:val="0062399B"/>
    <w:rsid w:val="00630584"/>
    <w:rsid w:val="00645768"/>
    <w:rsid w:val="00665E16"/>
    <w:rsid w:val="00673595"/>
    <w:rsid w:val="006A0D70"/>
    <w:rsid w:val="006A346B"/>
    <w:rsid w:val="006A497F"/>
    <w:rsid w:val="006B5687"/>
    <w:rsid w:val="006B7B46"/>
    <w:rsid w:val="006C346A"/>
    <w:rsid w:val="006C5C29"/>
    <w:rsid w:val="006C631C"/>
    <w:rsid w:val="006E3BC3"/>
    <w:rsid w:val="006E7EE0"/>
    <w:rsid w:val="006F13FD"/>
    <w:rsid w:val="006F7364"/>
    <w:rsid w:val="00703582"/>
    <w:rsid w:val="0070370F"/>
    <w:rsid w:val="00716509"/>
    <w:rsid w:val="0072167F"/>
    <w:rsid w:val="00722777"/>
    <w:rsid w:val="00747DBE"/>
    <w:rsid w:val="0076522B"/>
    <w:rsid w:val="007657E3"/>
    <w:rsid w:val="00775E30"/>
    <w:rsid w:val="00784C49"/>
    <w:rsid w:val="007B5FA3"/>
    <w:rsid w:val="007C4607"/>
    <w:rsid w:val="007F25DB"/>
    <w:rsid w:val="007F59BB"/>
    <w:rsid w:val="00800082"/>
    <w:rsid w:val="00811091"/>
    <w:rsid w:val="00825D43"/>
    <w:rsid w:val="008313CD"/>
    <w:rsid w:val="008322BD"/>
    <w:rsid w:val="00836BC2"/>
    <w:rsid w:val="00875016"/>
    <w:rsid w:val="00877A26"/>
    <w:rsid w:val="00885104"/>
    <w:rsid w:val="008B2A51"/>
    <w:rsid w:val="008D651A"/>
    <w:rsid w:val="008F0500"/>
    <w:rsid w:val="0090347D"/>
    <w:rsid w:val="00922A86"/>
    <w:rsid w:val="009249CC"/>
    <w:rsid w:val="00950D70"/>
    <w:rsid w:val="009558E6"/>
    <w:rsid w:val="009A7D0E"/>
    <w:rsid w:val="009C5B9F"/>
    <w:rsid w:val="009D54B1"/>
    <w:rsid w:val="009E4D75"/>
    <w:rsid w:val="009E64E8"/>
    <w:rsid w:val="009F5F66"/>
    <w:rsid w:val="009F766E"/>
    <w:rsid w:val="00A01B71"/>
    <w:rsid w:val="00A10B7D"/>
    <w:rsid w:val="00A12F74"/>
    <w:rsid w:val="00A23528"/>
    <w:rsid w:val="00A30137"/>
    <w:rsid w:val="00A404B1"/>
    <w:rsid w:val="00A439D6"/>
    <w:rsid w:val="00A539A7"/>
    <w:rsid w:val="00A53A45"/>
    <w:rsid w:val="00A54078"/>
    <w:rsid w:val="00A62A04"/>
    <w:rsid w:val="00A81262"/>
    <w:rsid w:val="00AA0C5B"/>
    <w:rsid w:val="00AA5169"/>
    <w:rsid w:val="00AE131D"/>
    <w:rsid w:val="00AF4EB3"/>
    <w:rsid w:val="00B13635"/>
    <w:rsid w:val="00B2121C"/>
    <w:rsid w:val="00B27BBD"/>
    <w:rsid w:val="00B5741F"/>
    <w:rsid w:val="00B9737F"/>
    <w:rsid w:val="00BD65F6"/>
    <w:rsid w:val="00BF26D3"/>
    <w:rsid w:val="00C22A51"/>
    <w:rsid w:val="00C22D58"/>
    <w:rsid w:val="00C23E84"/>
    <w:rsid w:val="00C24AB8"/>
    <w:rsid w:val="00C30297"/>
    <w:rsid w:val="00C42C3E"/>
    <w:rsid w:val="00C54D4E"/>
    <w:rsid w:val="00C56756"/>
    <w:rsid w:val="00C609FA"/>
    <w:rsid w:val="00C659A8"/>
    <w:rsid w:val="00C818E2"/>
    <w:rsid w:val="00CB27F3"/>
    <w:rsid w:val="00CF0471"/>
    <w:rsid w:val="00CF6323"/>
    <w:rsid w:val="00D12709"/>
    <w:rsid w:val="00D142A2"/>
    <w:rsid w:val="00D256CE"/>
    <w:rsid w:val="00D31CCB"/>
    <w:rsid w:val="00D36E7F"/>
    <w:rsid w:val="00D47E8C"/>
    <w:rsid w:val="00D709A0"/>
    <w:rsid w:val="00D7479C"/>
    <w:rsid w:val="00D76CBD"/>
    <w:rsid w:val="00D84983"/>
    <w:rsid w:val="00DA4AE4"/>
    <w:rsid w:val="00DA5109"/>
    <w:rsid w:val="00DB1BA9"/>
    <w:rsid w:val="00DB2595"/>
    <w:rsid w:val="00DB61A9"/>
    <w:rsid w:val="00DD3605"/>
    <w:rsid w:val="00DD74B0"/>
    <w:rsid w:val="00E00BA9"/>
    <w:rsid w:val="00E11BB9"/>
    <w:rsid w:val="00E33D1A"/>
    <w:rsid w:val="00E5098A"/>
    <w:rsid w:val="00E65229"/>
    <w:rsid w:val="00E77F2D"/>
    <w:rsid w:val="00E95BC9"/>
    <w:rsid w:val="00EB75D9"/>
    <w:rsid w:val="00ED6A0B"/>
    <w:rsid w:val="00F16566"/>
    <w:rsid w:val="00F4009B"/>
    <w:rsid w:val="00F53DE7"/>
    <w:rsid w:val="00F749C3"/>
    <w:rsid w:val="00F80E60"/>
    <w:rsid w:val="00F95954"/>
    <w:rsid w:val="00FA39A7"/>
    <w:rsid w:val="00FD585A"/>
    <w:rsid w:val="00F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DC4"/>
  <w15:docId w15:val="{C8E8039D-840B-454F-9850-841742C1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5">
    <w:name w:val="Medium Grid 3 Accent 5"/>
    <w:basedOn w:val="a1"/>
    <w:uiPriority w:val="69"/>
    <w:rsid w:val="00BF26D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92CDDC" w:themeFill="accent5" w:themeFillTint="99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92CDDC" w:themeFill="accent5" w:themeFillTint="99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92CDDC" w:themeFill="accent5" w:themeFillTint="99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92CDDC" w:themeFill="accent5" w:themeFillTint="99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B6DDE8" w:themeFill="accent5" w:themeFillTint="66"/>
      </w:tcPr>
    </w:tblStylePr>
    <w:tblStylePr w:type="band2Horz">
      <w:tblPr/>
      <w:tcPr>
        <w:shd w:val="clear" w:color="auto" w:fill="DAEEF3" w:themeFill="accent5" w:themeFillTint="33"/>
      </w:tcPr>
    </w:tblStylePr>
  </w:style>
  <w:style w:type="paragraph" w:styleId="a3">
    <w:name w:val="header"/>
    <w:basedOn w:val="a"/>
    <w:link w:val="a4"/>
    <w:uiPriority w:val="99"/>
    <w:unhideWhenUsed/>
    <w:rsid w:val="00F7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9C3"/>
  </w:style>
  <w:style w:type="paragraph" w:styleId="a5">
    <w:name w:val="footer"/>
    <w:basedOn w:val="a"/>
    <w:link w:val="a6"/>
    <w:uiPriority w:val="99"/>
    <w:unhideWhenUsed/>
    <w:rsid w:val="00F7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9C3"/>
  </w:style>
  <w:style w:type="paragraph" w:styleId="a7">
    <w:name w:val="List Paragraph"/>
    <w:basedOn w:val="a"/>
    <w:uiPriority w:val="34"/>
    <w:qFormat/>
    <w:rsid w:val="005C5766"/>
    <w:pPr>
      <w:ind w:left="720"/>
      <w:contextualSpacing/>
    </w:pPr>
  </w:style>
  <w:style w:type="table" w:styleId="a8">
    <w:name w:val="Table Grid"/>
    <w:basedOn w:val="a1"/>
    <w:uiPriority w:val="59"/>
    <w:rsid w:val="0076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6">
    <w:name w:val="Style26"/>
    <w:basedOn w:val="a"/>
    <w:uiPriority w:val="99"/>
    <w:rsid w:val="00CF0471"/>
    <w:pPr>
      <w:widowControl w:val="0"/>
      <w:autoSpaceDE w:val="0"/>
      <w:autoSpaceDN w:val="0"/>
      <w:adjustRightInd w:val="0"/>
      <w:spacing w:after="0" w:line="235" w:lineRule="exact"/>
      <w:ind w:hanging="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9">
    <w:name w:val="Font Style159"/>
    <w:basedOn w:val="a0"/>
    <w:uiPriority w:val="99"/>
    <w:rsid w:val="00CF0471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7">
    <w:name w:val="Style17"/>
    <w:basedOn w:val="a"/>
    <w:uiPriority w:val="99"/>
    <w:rsid w:val="00950D70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950D70"/>
    <w:pPr>
      <w:widowControl w:val="0"/>
      <w:autoSpaceDE w:val="0"/>
      <w:autoSpaceDN w:val="0"/>
      <w:adjustRightInd w:val="0"/>
      <w:spacing w:after="0" w:line="235" w:lineRule="exact"/>
      <w:ind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0B7D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9D54B1"/>
    <w:rPr>
      <w:i/>
      <w:iCs/>
    </w:rPr>
  </w:style>
  <w:style w:type="paragraph" w:customStyle="1" w:styleId="western">
    <w:name w:val="western"/>
    <w:basedOn w:val="a"/>
    <w:rsid w:val="0055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периода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Высокийуровень развития памяти</c:v>
                </c:pt>
                <c:pt idx="1">
                  <c:v>Средний уровень развития памяти</c:v>
                </c:pt>
                <c:pt idx="2">
                  <c:v>Низкий уровень развития памяти</c:v>
                </c:pt>
                <c:pt idx="3">
                  <c:v>Высокий уровень развития внимания</c:v>
                </c:pt>
                <c:pt idx="4">
                  <c:v>Средний уровень развития внимания</c:v>
                </c:pt>
                <c:pt idx="5">
                  <c:v>Низкий уровень развития внимания</c:v>
                </c:pt>
                <c:pt idx="6">
                  <c:v>Высокий уровень развития мышления</c:v>
                </c:pt>
                <c:pt idx="7">
                  <c:v>Средний уровень развития мышления</c:v>
                </c:pt>
                <c:pt idx="8">
                  <c:v>Низкий уровень развития мышления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0.1875</c:v>
                </c:pt>
                <c:pt idx="1">
                  <c:v>0.5</c:v>
                </c:pt>
                <c:pt idx="2">
                  <c:v>0.3125</c:v>
                </c:pt>
                <c:pt idx="3">
                  <c:v>0.15625</c:v>
                </c:pt>
                <c:pt idx="4">
                  <c:v>0.5625</c:v>
                </c:pt>
                <c:pt idx="5">
                  <c:v>0.28125</c:v>
                </c:pt>
                <c:pt idx="6">
                  <c:v>6.25E-2</c:v>
                </c:pt>
                <c:pt idx="7">
                  <c:v>0.5625</c:v>
                </c:pt>
                <c:pt idx="8">
                  <c:v>0.375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02-49E1-B1B3-7639DD3064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периода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Высокийуровень развития памяти</c:v>
                </c:pt>
                <c:pt idx="1">
                  <c:v>Средний уровень развития памяти</c:v>
                </c:pt>
                <c:pt idx="2">
                  <c:v>Низкий уровень развития памяти</c:v>
                </c:pt>
                <c:pt idx="3">
                  <c:v>Высокий уровень развития внимания</c:v>
                </c:pt>
                <c:pt idx="4">
                  <c:v>Средний уровень развития внимания</c:v>
                </c:pt>
                <c:pt idx="5">
                  <c:v>Низкий уровень развития внимания</c:v>
                </c:pt>
                <c:pt idx="6">
                  <c:v>Высокий уровень развития мышления</c:v>
                </c:pt>
                <c:pt idx="7">
                  <c:v>Средний уровень развития мышления</c:v>
                </c:pt>
                <c:pt idx="8">
                  <c:v>Низкий уровень развития мышления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0.21875</c:v>
                </c:pt>
                <c:pt idx="1">
                  <c:v>0.5</c:v>
                </c:pt>
                <c:pt idx="2">
                  <c:v>0.28125</c:v>
                </c:pt>
                <c:pt idx="3">
                  <c:v>0.15625</c:v>
                </c:pt>
                <c:pt idx="4">
                  <c:v>0.59375</c:v>
                </c:pt>
                <c:pt idx="5">
                  <c:v>0.21875</c:v>
                </c:pt>
                <c:pt idx="6">
                  <c:v>6.25E-2</c:v>
                </c:pt>
                <c:pt idx="7">
                  <c:v>0.625</c:v>
                </c:pt>
                <c:pt idx="8">
                  <c:v>0.3125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02-49E1-B1B3-7639DD3064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6242176"/>
        <c:axId val="166243712"/>
        <c:axId val="0"/>
      </c:bar3DChart>
      <c:catAx>
        <c:axId val="1662421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6243712"/>
        <c:crosses val="autoZero"/>
        <c:auto val="1"/>
        <c:lblAlgn val="ctr"/>
        <c:lblOffset val="100"/>
        <c:noMultiLvlLbl val="0"/>
      </c:catAx>
      <c:valAx>
        <c:axId val="16624371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662421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view3D>
      <c:rotX val="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периода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Высокийуровень тревожности</c:v>
                </c:pt>
                <c:pt idx="1">
                  <c:v>Средний уровень тревожности</c:v>
                </c:pt>
                <c:pt idx="2">
                  <c:v>Низкий уровень тревожности</c:v>
                </c:pt>
                <c:pt idx="3">
                  <c:v>Низкая самооценка</c:v>
                </c:pt>
                <c:pt idx="4">
                  <c:v>Нормальная самооценка</c:v>
                </c:pt>
                <c:pt idx="5">
                  <c:v>Высокая самооценка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0.34285714285714286</c:v>
                </c:pt>
                <c:pt idx="1">
                  <c:v>0.5714285714285714</c:v>
                </c:pt>
                <c:pt idx="2">
                  <c:v>8.5714285714285715E-2</c:v>
                </c:pt>
                <c:pt idx="3">
                  <c:v>0.22857142857142856</c:v>
                </c:pt>
                <c:pt idx="4">
                  <c:v>0.4</c:v>
                </c:pt>
                <c:pt idx="5">
                  <c:v>0.37142857142857144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24-4FA3-94EC-33DC6997B7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периода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Высокийуровень тревожности</c:v>
                </c:pt>
                <c:pt idx="1">
                  <c:v>Средний уровень тревожности</c:v>
                </c:pt>
                <c:pt idx="2">
                  <c:v>Низкий уровень тревожности</c:v>
                </c:pt>
                <c:pt idx="3">
                  <c:v>Низкая самооценка</c:v>
                </c:pt>
                <c:pt idx="4">
                  <c:v>Нормальная самооценка</c:v>
                </c:pt>
                <c:pt idx="5">
                  <c:v>Высокая самооценка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0.25714285714285712</c:v>
                </c:pt>
                <c:pt idx="1">
                  <c:v>0.51428571428571423</c:v>
                </c:pt>
                <c:pt idx="2">
                  <c:v>0.22857142857142856</c:v>
                </c:pt>
                <c:pt idx="3">
                  <c:v>0.11428571428571428</c:v>
                </c:pt>
                <c:pt idx="4">
                  <c:v>0.37142857142857144</c:v>
                </c:pt>
                <c:pt idx="5">
                  <c:v>0.51428571428571423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24-4FA3-94EC-33DC6997B7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6643584"/>
        <c:axId val="166645120"/>
        <c:axId val="0"/>
      </c:bar3DChart>
      <c:catAx>
        <c:axId val="1666435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6645120"/>
        <c:crosses val="autoZero"/>
        <c:auto val="1"/>
        <c:lblAlgn val="ctr"/>
        <c:lblOffset val="100"/>
        <c:noMultiLvlLbl val="0"/>
      </c:catAx>
      <c:valAx>
        <c:axId val="16664512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666435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Завуч</cp:lastModifiedBy>
  <cp:revision>6</cp:revision>
  <dcterms:created xsi:type="dcterms:W3CDTF">2021-08-11T08:47:00Z</dcterms:created>
  <dcterms:modified xsi:type="dcterms:W3CDTF">2021-08-11T09:46:00Z</dcterms:modified>
</cp:coreProperties>
</file>